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1D" w:rsidRDefault="0097541D">
      <w:pPr>
        <w:pStyle w:val="Titolo41"/>
        <w:jc w:val="center"/>
        <w:rPr>
          <w:rFonts w:ascii="Times New Roman" w:hAnsi="Times New Roman"/>
          <w:b w:val="0"/>
          <w:sz w:val="20"/>
        </w:rPr>
      </w:pPr>
    </w:p>
    <w:p w:rsidR="0097541D" w:rsidRDefault="00B97271">
      <w:pPr>
        <w:pStyle w:val="Corpodeltesto21"/>
        <w:rPr>
          <w:rFonts w:asciiTheme="majorHAnsi" w:hAnsiTheme="majorHAnsi"/>
          <w:szCs w:val="24"/>
          <w:u w:val="single"/>
        </w:rPr>
      </w:pPr>
      <w:r>
        <w:rPr>
          <w:rFonts w:asciiTheme="majorHAnsi" w:hAnsiTheme="majorHAnsi"/>
          <w:szCs w:val="24"/>
          <w:u w:val="single"/>
        </w:rPr>
        <w:t>ALLEGATO B</w:t>
      </w:r>
    </w:p>
    <w:p w:rsidR="0097541D" w:rsidRDefault="0097541D">
      <w:pPr>
        <w:rPr>
          <w:rFonts w:asciiTheme="majorHAnsi" w:hAnsiTheme="majorHAnsi" w:cs="Century Gothic"/>
          <w:b/>
          <w:bCs/>
          <w:color w:val="000000"/>
          <w:sz w:val="24"/>
          <w:szCs w:val="24"/>
        </w:rPr>
      </w:pPr>
    </w:p>
    <w:p w:rsidR="0097541D" w:rsidRDefault="00B97271">
      <w:pPr>
        <w:rPr>
          <w:rFonts w:asciiTheme="majorHAnsi" w:hAnsiTheme="majorHAnsi" w:cs="Century Gothic"/>
          <w:i/>
          <w:color w:val="000000"/>
          <w:sz w:val="24"/>
          <w:szCs w:val="24"/>
        </w:rPr>
      </w:pPr>
      <w:r>
        <w:rPr>
          <w:rFonts w:asciiTheme="majorHAnsi" w:hAnsiTheme="majorHAnsi" w:cs="Century Gothic"/>
          <w:b/>
          <w:bCs/>
          <w:i/>
          <w:color w:val="000000"/>
          <w:sz w:val="24"/>
          <w:szCs w:val="24"/>
        </w:rPr>
        <w:t xml:space="preserve">Fac-simile domanda di partecipazione avviso pubblico di mobilità esterna per passaggio diretto tra Pubbliche Amministrazioni </w:t>
      </w:r>
    </w:p>
    <w:p w:rsidR="0097541D" w:rsidRDefault="00B97271">
      <w:pPr>
        <w:jc w:val="both"/>
        <w:rPr>
          <w:rFonts w:asciiTheme="majorHAnsi" w:hAnsiTheme="majorHAnsi"/>
          <w:sz w:val="24"/>
          <w:szCs w:val="24"/>
        </w:rPr>
      </w:pPr>
      <w:r>
        <w:rPr>
          <w:rFonts w:asciiTheme="majorHAnsi" w:hAnsiTheme="majorHAnsi" w:cs="Century Gothic"/>
          <w:i/>
          <w:iCs/>
          <w:color w:val="000000"/>
          <w:sz w:val="24"/>
          <w:szCs w:val="24"/>
        </w:rPr>
        <w:t>da redigersi in carta semplice</w:t>
      </w:r>
    </w:p>
    <w:tbl>
      <w:tblPr>
        <w:tblW w:w="9778" w:type="dxa"/>
        <w:tblLayout w:type="fixed"/>
        <w:tblCellMar>
          <w:left w:w="70" w:type="dxa"/>
          <w:right w:w="70" w:type="dxa"/>
        </w:tblCellMar>
        <w:tblLook w:val="0000" w:firstRow="0" w:lastRow="0" w:firstColumn="0" w:lastColumn="0" w:noHBand="0" w:noVBand="0"/>
      </w:tblPr>
      <w:tblGrid>
        <w:gridCol w:w="4890"/>
        <w:gridCol w:w="4888"/>
      </w:tblGrid>
      <w:tr w:rsidR="0097541D">
        <w:tc>
          <w:tcPr>
            <w:tcW w:w="4889" w:type="dxa"/>
          </w:tcPr>
          <w:p w:rsidR="0097541D" w:rsidRDefault="0097541D">
            <w:pPr>
              <w:pStyle w:val="Pidipagina1"/>
              <w:widowControl w:val="0"/>
              <w:tabs>
                <w:tab w:val="clear" w:pos="4819"/>
                <w:tab w:val="clear" w:pos="9638"/>
              </w:tabs>
              <w:rPr>
                <w:rFonts w:asciiTheme="majorHAnsi" w:hAnsiTheme="majorHAnsi"/>
                <w:sz w:val="24"/>
                <w:szCs w:val="24"/>
              </w:rPr>
            </w:pPr>
          </w:p>
        </w:tc>
        <w:tc>
          <w:tcPr>
            <w:tcW w:w="4888" w:type="dxa"/>
          </w:tcPr>
          <w:p w:rsidR="0097541D" w:rsidRDefault="0097541D">
            <w:pPr>
              <w:widowControl w:val="0"/>
              <w:rPr>
                <w:rFonts w:asciiTheme="majorHAnsi" w:hAnsiTheme="majorHAnsi"/>
                <w:b/>
                <w:sz w:val="24"/>
                <w:szCs w:val="24"/>
              </w:rPr>
            </w:pPr>
          </w:p>
          <w:p w:rsidR="0097541D" w:rsidRDefault="00B97271">
            <w:pPr>
              <w:widowControl w:val="0"/>
              <w:rPr>
                <w:rFonts w:asciiTheme="majorHAnsi" w:hAnsiTheme="majorHAnsi"/>
                <w:b/>
                <w:sz w:val="24"/>
                <w:szCs w:val="24"/>
              </w:rPr>
            </w:pPr>
            <w:r>
              <w:rPr>
                <w:rFonts w:asciiTheme="majorHAnsi" w:hAnsiTheme="majorHAnsi"/>
                <w:b/>
                <w:sz w:val="24"/>
                <w:szCs w:val="24"/>
              </w:rPr>
              <w:t>Al Segretario Generale</w:t>
            </w:r>
          </w:p>
          <w:p w:rsidR="0097541D" w:rsidRDefault="00B97271">
            <w:pPr>
              <w:widowControl w:val="0"/>
              <w:rPr>
                <w:rFonts w:asciiTheme="majorHAnsi" w:hAnsiTheme="majorHAnsi"/>
                <w:b/>
                <w:sz w:val="24"/>
                <w:szCs w:val="24"/>
              </w:rPr>
            </w:pPr>
            <w:r>
              <w:rPr>
                <w:rFonts w:asciiTheme="majorHAnsi" w:hAnsiTheme="majorHAnsi"/>
                <w:b/>
                <w:sz w:val="24"/>
                <w:szCs w:val="24"/>
              </w:rPr>
              <w:t>della Provincia di Pavia</w:t>
            </w:r>
          </w:p>
          <w:p w:rsidR="0097541D" w:rsidRDefault="00B97271">
            <w:pPr>
              <w:widowControl w:val="0"/>
              <w:rPr>
                <w:rFonts w:asciiTheme="majorHAnsi" w:hAnsiTheme="majorHAnsi"/>
                <w:b/>
                <w:sz w:val="24"/>
                <w:szCs w:val="24"/>
              </w:rPr>
            </w:pPr>
            <w:r>
              <w:rPr>
                <w:rFonts w:asciiTheme="majorHAnsi" w:hAnsiTheme="majorHAnsi"/>
                <w:b/>
                <w:sz w:val="24"/>
                <w:szCs w:val="24"/>
              </w:rPr>
              <w:t>P.zza Italia n. 2</w:t>
            </w:r>
          </w:p>
          <w:p w:rsidR="0097541D" w:rsidRDefault="00B97271">
            <w:pPr>
              <w:widowControl w:val="0"/>
              <w:rPr>
                <w:rFonts w:asciiTheme="majorHAnsi" w:hAnsiTheme="majorHAnsi"/>
                <w:sz w:val="24"/>
                <w:szCs w:val="24"/>
              </w:rPr>
            </w:pPr>
            <w:r>
              <w:rPr>
                <w:rFonts w:asciiTheme="majorHAnsi" w:hAnsiTheme="majorHAnsi"/>
                <w:b/>
                <w:sz w:val="24"/>
                <w:szCs w:val="24"/>
              </w:rPr>
              <w:t xml:space="preserve">27100 </w:t>
            </w:r>
            <w:proofErr w:type="gramStart"/>
            <w:r>
              <w:rPr>
                <w:rFonts w:asciiTheme="majorHAnsi" w:hAnsiTheme="majorHAnsi"/>
                <w:b/>
                <w:sz w:val="24"/>
                <w:szCs w:val="24"/>
              </w:rPr>
              <w:t>PAVIA  (</w:t>
            </w:r>
            <w:proofErr w:type="gramEnd"/>
            <w:r>
              <w:rPr>
                <w:rFonts w:asciiTheme="majorHAnsi" w:hAnsiTheme="majorHAnsi"/>
                <w:b/>
                <w:sz w:val="24"/>
                <w:szCs w:val="24"/>
              </w:rPr>
              <w:t>PV)</w:t>
            </w:r>
          </w:p>
        </w:tc>
      </w:tr>
    </w:tbl>
    <w:p w:rsidR="0097541D" w:rsidRDefault="0097541D">
      <w:pPr>
        <w:rPr>
          <w:rFonts w:asciiTheme="majorHAnsi" w:hAnsiTheme="majorHAnsi"/>
          <w:sz w:val="24"/>
          <w:szCs w:val="24"/>
        </w:rPr>
      </w:pPr>
    </w:p>
    <w:p w:rsidR="0097541D" w:rsidRDefault="0097541D">
      <w:pPr>
        <w:rPr>
          <w:rFonts w:asciiTheme="majorHAnsi" w:hAnsiTheme="majorHAnsi"/>
          <w:sz w:val="24"/>
          <w:szCs w:val="24"/>
        </w:rPr>
      </w:pPr>
    </w:p>
    <w:p w:rsidR="0097541D" w:rsidRDefault="00B97271">
      <w:pPr>
        <w:jc w:val="both"/>
        <w:rPr>
          <w:rFonts w:asciiTheme="majorHAnsi" w:hAnsiTheme="majorHAnsi" w:cs="Century Gothic"/>
          <w:color w:val="000000"/>
          <w:sz w:val="24"/>
          <w:szCs w:val="24"/>
        </w:rPr>
      </w:pPr>
      <w:r>
        <w:rPr>
          <w:rFonts w:asciiTheme="majorHAnsi" w:hAnsiTheme="majorHAnsi" w:cs="Century Gothic"/>
          <w:color w:val="000000"/>
          <w:sz w:val="24"/>
          <w:szCs w:val="24"/>
        </w:rPr>
        <w:t>La/il sottoscritta/o____________________________________________</w:t>
      </w:r>
      <w:proofErr w:type="spellStart"/>
      <w:r>
        <w:rPr>
          <w:rFonts w:asciiTheme="majorHAnsi" w:hAnsiTheme="majorHAnsi" w:cs="Century Gothic"/>
          <w:color w:val="000000"/>
          <w:sz w:val="24"/>
          <w:szCs w:val="24"/>
        </w:rPr>
        <w:t>cod</w:t>
      </w:r>
      <w:proofErr w:type="spellEnd"/>
      <w:r>
        <w:rPr>
          <w:rFonts w:asciiTheme="majorHAnsi" w:hAnsiTheme="majorHAnsi" w:cs="Century Gothic"/>
          <w:color w:val="000000"/>
          <w:sz w:val="24"/>
          <w:szCs w:val="24"/>
        </w:rPr>
        <w:t xml:space="preserve">. </w:t>
      </w:r>
      <w:proofErr w:type="spellStart"/>
      <w:r>
        <w:rPr>
          <w:rFonts w:asciiTheme="majorHAnsi" w:hAnsiTheme="majorHAnsi" w:cs="Century Gothic"/>
          <w:color w:val="000000"/>
          <w:sz w:val="24"/>
          <w:szCs w:val="24"/>
        </w:rPr>
        <w:t>fisc</w:t>
      </w:r>
      <w:proofErr w:type="spellEnd"/>
      <w:r>
        <w:rPr>
          <w:rFonts w:asciiTheme="majorHAnsi" w:hAnsiTheme="majorHAnsi" w:cs="Century Gothic"/>
          <w:color w:val="000000"/>
          <w:sz w:val="24"/>
          <w:szCs w:val="24"/>
        </w:rPr>
        <w:t>. ______________________________</w:t>
      </w:r>
    </w:p>
    <w:p w:rsidR="0097541D" w:rsidRDefault="00B97271">
      <w:pPr>
        <w:ind w:left="2127" w:firstLine="709"/>
        <w:jc w:val="both"/>
        <w:rPr>
          <w:rFonts w:asciiTheme="majorHAnsi" w:hAnsiTheme="majorHAnsi" w:cs="Century Gothic"/>
          <w:color w:val="000000"/>
          <w:sz w:val="24"/>
          <w:szCs w:val="24"/>
        </w:rPr>
      </w:pPr>
      <w:r>
        <w:rPr>
          <w:rFonts w:asciiTheme="majorHAnsi" w:hAnsiTheme="majorHAnsi" w:cs="Century Gothic"/>
          <w:color w:val="000000"/>
          <w:sz w:val="24"/>
          <w:szCs w:val="24"/>
        </w:rPr>
        <w:t xml:space="preserve">(cognome e nome) </w:t>
      </w:r>
    </w:p>
    <w:p w:rsidR="0097541D" w:rsidRDefault="0097541D">
      <w:pPr>
        <w:rPr>
          <w:rFonts w:asciiTheme="majorHAnsi" w:hAnsiTheme="majorHAnsi" w:cs="Century Gothic"/>
          <w:b/>
          <w:bCs/>
          <w:color w:val="000000"/>
          <w:sz w:val="24"/>
          <w:szCs w:val="24"/>
        </w:rPr>
      </w:pPr>
    </w:p>
    <w:p w:rsidR="0097541D" w:rsidRDefault="00B97271">
      <w:pPr>
        <w:jc w:val="both"/>
        <w:rPr>
          <w:rFonts w:asciiTheme="majorHAnsi" w:hAnsiTheme="majorHAnsi"/>
          <w:b/>
          <w:bCs/>
          <w:color w:val="000000"/>
          <w:sz w:val="24"/>
          <w:szCs w:val="24"/>
        </w:rPr>
      </w:pPr>
      <w:r>
        <w:rPr>
          <w:rFonts w:asciiTheme="majorHAnsi" w:hAnsiTheme="majorHAnsi" w:cs="Century Gothic"/>
          <w:b/>
          <w:bCs/>
          <w:color w:val="000000"/>
          <w:sz w:val="24"/>
          <w:szCs w:val="24"/>
        </w:rPr>
        <w:t>chiede di essere ammessa/o a partecipare all’</w:t>
      </w:r>
      <w:r>
        <w:rPr>
          <w:rFonts w:asciiTheme="majorHAnsi" w:hAnsiTheme="majorHAnsi"/>
          <w:b/>
          <w:bCs/>
          <w:color w:val="000000"/>
          <w:sz w:val="24"/>
          <w:szCs w:val="24"/>
        </w:rPr>
        <w:t xml:space="preserve"> AVVISO PUBBLICO DI MOBILITÀ VOLONTARIA ESTERNA PER PASSAGGIO DIRETTO TRA PUBBLICHE AMMINISTRAZIONI, AI SENSI DELL’ART. 30 DEL D.LGS. 165/2001 E S.M.I., PER LA COPERTURA DI N. 1 POSTO DI AGENTE DI POLIZIA </w:t>
      </w:r>
      <w:r w:rsidR="0072077A">
        <w:rPr>
          <w:rFonts w:asciiTheme="majorHAnsi" w:hAnsiTheme="majorHAnsi"/>
          <w:b/>
          <w:bCs/>
          <w:color w:val="000000"/>
          <w:sz w:val="24"/>
          <w:szCs w:val="24"/>
        </w:rPr>
        <w:t>PROVINCIALE</w:t>
      </w:r>
      <w:r>
        <w:rPr>
          <w:rFonts w:asciiTheme="majorHAnsi" w:hAnsiTheme="majorHAnsi"/>
          <w:b/>
          <w:bCs/>
          <w:color w:val="000000"/>
          <w:sz w:val="24"/>
          <w:szCs w:val="24"/>
        </w:rPr>
        <w:t xml:space="preserve"> DI CATEGORIA C, DA ASSEGNARE AI SERVIZI PER LA GESTIONE DELLE FUNZIONI DI “VIGILANZA ITTICO VENATORIA” DELEGATE DA REGIONE LOMBARDIA. </w:t>
      </w:r>
    </w:p>
    <w:p w:rsidR="0097541D" w:rsidRDefault="0097541D">
      <w:pPr>
        <w:jc w:val="center"/>
        <w:rPr>
          <w:rFonts w:asciiTheme="majorHAnsi" w:hAnsiTheme="majorHAnsi" w:cs="Century Gothic"/>
          <w:b/>
          <w:bCs/>
          <w:color w:val="000000"/>
          <w:sz w:val="24"/>
          <w:szCs w:val="24"/>
        </w:rPr>
      </w:pPr>
    </w:p>
    <w:p w:rsidR="0097541D" w:rsidRDefault="0097541D">
      <w:pPr>
        <w:pStyle w:val="Corpotesto"/>
        <w:rPr>
          <w:rFonts w:asciiTheme="majorHAnsi" w:hAnsiTheme="majorHAnsi"/>
          <w:sz w:val="24"/>
          <w:szCs w:val="24"/>
        </w:rPr>
      </w:pPr>
    </w:p>
    <w:p w:rsidR="0097541D" w:rsidRDefault="00B97271">
      <w:pPr>
        <w:pStyle w:val="Corpotesto"/>
        <w:rPr>
          <w:rFonts w:asciiTheme="majorHAnsi" w:hAnsiTheme="majorHAnsi"/>
          <w:sz w:val="24"/>
          <w:szCs w:val="24"/>
        </w:rPr>
      </w:pPr>
      <w:r>
        <w:rPr>
          <w:rFonts w:asciiTheme="majorHAnsi" w:hAnsiTheme="majorHAnsi"/>
          <w:sz w:val="24"/>
          <w:szCs w:val="24"/>
        </w:rPr>
        <w:t>Dichiara al riguardo, sotto la sua personale responsabilità e consapevole delle responsabilità penali per le ipotesi di dichiarazione mendace previste dall’art. 76 del Testo Unico di cui al D.P.R. 28.12.2000 n. 445 (l’Amministrazione, ai sensi dell’art. 71 del DPR n. 445/2000 è tenuta ad effettuare idonei controlli, anche a campione, e in tutti i casi in cui sorgono fondati dubbi, sulla veridicità delle dichiarazioni sostitutive di cui agli artt. 46 e 47), quanto segue:</w:t>
      </w:r>
    </w:p>
    <w:p w:rsidR="0097541D" w:rsidRDefault="0097541D">
      <w:pPr>
        <w:pStyle w:val="Corpotesto"/>
        <w:rPr>
          <w:rFonts w:asciiTheme="majorHAnsi" w:hAnsiTheme="majorHAnsi"/>
          <w:sz w:val="24"/>
          <w:szCs w:val="24"/>
        </w:rPr>
      </w:pPr>
    </w:p>
    <w:p w:rsidR="0097541D" w:rsidRDefault="00B97271">
      <w:pPr>
        <w:pStyle w:val="Corpotesto"/>
        <w:numPr>
          <w:ilvl w:val="0"/>
          <w:numId w:val="6"/>
        </w:numPr>
        <w:ind w:left="567" w:hanging="567"/>
        <w:rPr>
          <w:rFonts w:asciiTheme="majorHAnsi" w:hAnsiTheme="majorHAnsi"/>
          <w:sz w:val="24"/>
          <w:szCs w:val="24"/>
        </w:rPr>
      </w:pPr>
      <w:r>
        <w:rPr>
          <w:rFonts w:asciiTheme="majorHAnsi" w:hAnsiTheme="majorHAnsi"/>
          <w:sz w:val="24"/>
          <w:szCs w:val="24"/>
        </w:rPr>
        <w:t>di essere nato/a il ___/___/______ a __________________________________ Prov.  (_____);</w:t>
      </w:r>
    </w:p>
    <w:tbl>
      <w:tblPr>
        <w:tblW w:w="9778" w:type="dxa"/>
        <w:tblLayout w:type="fixed"/>
        <w:tblCellMar>
          <w:left w:w="70" w:type="dxa"/>
          <w:right w:w="70" w:type="dxa"/>
        </w:tblCellMar>
        <w:tblLook w:val="0000" w:firstRow="0" w:lastRow="0" w:firstColumn="0" w:lastColumn="0" w:noHBand="0" w:noVBand="0"/>
      </w:tblPr>
      <w:tblGrid>
        <w:gridCol w:w="492"/>
        <w:gridCol w:w="9286"/>
      </w:tblGrid>
      <w:tr w:rsidR="0097541D">
        <w:tc>
          <w:tcPr>
            <w:tcW w:w="492" w:type="dxa"/>
          </w:tcPr>
          <w:p w:rsidR="0097541D" w:rsidRDefault="0097541D">
            <w:pPr>
              <w:widowControl w:val="0"/>
              <w:jc w:val="both"/>
              <w:rPr>
                <w:rFonts w:asciiTheme="majorHAnsi" w:hAnsiTheme="majorHAnsi"/>
                <w:sz w:val="24"/>
                <w:szCs w:val="24"/>
              </w:rPr>
            </w:pPr>
          </w:p>
        </w:tc>
        <w:tc>
          <w:tcPr>
            <w:tcW w:w="9285" w:type="dxa"/>
          </w:tcPr>
          <w:p w:rsidR="0097541D" w:rsidRDefault="00B97271">
            <w:pPr>
              <w:widowControl w:val="0"/>
              <w:jc w:val="both"/>
              <w:rPr>
                <w:rFonts w:asciiTheme="majorHAnsi" w:hAnsiTheme="majorHAnsi"/>
                <w:sz w:val="24"/>
                <w:szCs w:val="24"/>
              </w:rPr>
            </w:pPr>
            <w:r>
              <w:rPr>
                <w:rFonts w:asciiTheme="majorHAnsi" w:hAnsiTheme="majorHAnsi"/>
                <w:sz w:val="24"/>
                <w:szCs w:val="24"/>
              </w:rPr>
              <w:t xml:space="preserve">precisare lo stato </w:t>
            </w:r>
            <w:proofErr w:type="gramStart"/>
            <w:r>
              <w:rPr>
                <w:rFonts w:asciiTheme="majorHAnsi" w:hAnsiTheme="majorHAnsi"/>
                <w:sz w:val="24"/>
                <w:szCs w:val="24"/>
              </w:rPr>
              <w:t>civile  (</w:t>
            </w:r>
            <w:proofErr w:type="gramEnd"/>
            <w:r>
              <w:rPr>
                <w:rFonts w:asciiTheme="majorHAnsi" w:hAnsiTheme="majorHAnsi"/>
                <w:sz w:val="24"/>
                <w:szCs w:val="24"/>
              </w:rPr>
              <w:t>barrare la casella interessata):</w:t>
            </w:r>
          </w:p>
        </w:tc>
      </w:tr>
    </w:tbl>
    <w:p w:rsidR="0097541D" w:rsidRDefault="0097541D">
      <w:pPr>
        <w:jc w:val="both"/>
        <w:rPr>
          <w:rFonts w:asciiTheme="majorHAnsi" w:hAnsiTheme="majorHAnsi"/>
          <w:sz w:val="24"/>
          <w:szCs w:val="24"/>
        </w:rPr>
      </w:pPr>
    </w:p>
    <w:tbl>
      <w:tblPr>
        <w:tblW w:w="9776" w:type="dxa"/>
        <w:tblLayout w:type="fixed"/>
        <w:tblCellMar>
          <w:left w:w="70" w:type="dxa"/>
          <w:right w:w="70" w:type="dxa"/>
        </w:tblCellMar>
        <w:tblLook w:val="0000" w:firstRow="0" w:lastRow="0" w:firstColumn="0" w:lastColumn="0" w:noHBand="0" w:noVBand="0"/>
      </w:tblPr>
      <w:tblGrid>
        <w:gridCol w:w="495"/>
        <w:gridCol w:w="3095"/>
        <w:gridCol w:w="309"/>
        <w:gridCol w:w="1986"/>
        <w:gridCol w:w="282"/>
        <w:gridCol w:w="3609"/>
      </w:tblGrid>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numPr>
                <w:ilvl w:val="0"/>
                <w:numId w:val="2"/>
              </w:numPr>
              <w:jc w:val="both"/>
              <w:rPr>
                <w:rFonts w:asciiTheme="majorHAnsi" w:hAnsiTheme="majorHAnsi"/>
                <w:sz w:val="24"/>
                <w:szCs w:val="24"/>
              </w:rPr>
            </w:pPr>
            <w:r>
              <w:rPr>
                <w:rFonts w:asciiTheme="majorHAnsi" w:hAnsiTheme="majorHAnsi"/>
                <w:sz w:val="24"/>
                <w:szCs w:val="24"/>
              </w:rPr>
              <w:t>Coniugato/a</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numPr>
                <w:ilvl w:val="0"/>
                <w:numId w:val="2"/>
              </w:numPr>
              <w:jc w:val="both"/>
              <w:rPr>
                <w:rFonts w:asciiTheme="majorHAnsi" w:hAnsiTheme="majorHAnsi"/>
                <w:sz w:val="24"/>
                <w:szCs w:val="24"/>
              </w:rPr>
            </w:pPr>
            <w:r>
              <w:rPr>
                <w:rFonts w:asciiTheme="majorHAnsi" w:hAnsiTheme="majorHAnsi"/>
                <w:sz w:val="24"/>
                <w:szCs w:val="24"/>
              </w:rPr>
              <w:t>Celibe/Nubile</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numPr>
                <w:ilvl w:val="0"/>
                <w:numId w:val="2"/>
              </w:numPr>
              <w:jc w:val="both"/>
              <w:rPr>
                <w:rFonts w:asciiTheme="majorHAnsi" w:hAnsiTheme="majorHAnsi"/>
                <w:sz w:val="24"/>
                <w:szCs w:val="24"/>
              </w:rPr>
            </w:pPr>
            <w:r>
              <w:rPr>
                <w:rFonts w:asciiTheme="majorHAnsi" w:hAnsiTheme="majorHAnsi"/>
                <w:sz w:val="24"/>
                <w:szCs w:val="24"/>
              </w:rPr>
              <w:t>Separato/a</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numPr>
                <w:ilvl w:val="0"/>
                <w:numId w:val="2"/>
              </w:numPr>
              <w:jc w:val="both"/>
              <w:rPr>
                <w:rFonts w:asciiTheme="majorHAnsi" w:hAnsiTheme="majorHAnsi"/>
                <w:sz w:val="24"/>
                <w:szCs w:val="24"/>
              </w:rPr>
            </w:pPr>
            <w:r>
              <w:rPr>
                <w:rFonts w:asciiTheme="majorHAnsi" w:hAnsiTheme="majorHAnsi"/>
                <w:sz w:val="24"/>
                <w:szCs w:val="24"/>
              </w:rPr>
              <w:t>Vedovo/a</w:t>
            </w:r>
          </w:p>
        </w:tc>
        <w:tc>
          <w:tcPr>
            <w:tcW w:w="309" w:type="dxa"/>
            <w:tcBorders>
              <w:top w:val="single" w:sz="6" w:space="0" w:color="000000"/>
              <w:left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numPr>
                <w:ilvl w:val="0"/>
                <w:numId w:val="2"/>
              </w:numPr>
              <w:jc w:val="both"/>
              <w:rPr>
                <w:rFonts w:asciiTheme="majorHAnsi" w:hAnsiTheme="majorHAnsi"/>
                <w:sz w:val="24"/>
                <w:szCs w:val="24"/>
              </w:rPr>
            </w:pPr>
            <w:r>
              <w:rPr>
                <w:rFonts w:asciiTheme="majorHAnsi" w:hAnsiTheme="majorHAnsi"/>
                <w:sz w:val="24"/>
                <w:szCs w:val="24"/>
              </w:rPr>
              <w:t>Di stato libero</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97541D">
            <w:pPr>
              <w:widowControl w:val="0"/>
              <w:jc w:val="both"/>
              <w:rPr>
                <w:rFonts w:asciiTheme="majorHAnsi" w:hAnsiTheme="majorHAnsi"/>
                <w:sz w:val="24"/>
                <w:szCs w:val="24"/>
              </w:rPr>
            </w:pPr>
          </w:p>
        </w:tc>
        <w:tc>
          <w:tcPr>
            <w:tcW w:w="309" w:type="dxa"/>
          </w:tcPr>
          <w:p w:rsidR="0097541D" w:rsidRDefault="0097541D">
            <w:pPr>
              <w:widowControl w:val="0"/>
              <w:jc w:val="both"/>
              <w:rPr>
                <w:rFonts w:asciiTheme="majorHAnsi" w:hAnsiTheme="majorHAnsi"/>
                <w:sz w:val="24"/>
                <w:szCs w:val="24"/>
              </w:rPr>
            </w:pPr>
          </w:p>
        </w:tc>
        <w:tc>
          <w:tcPr>
            <w:tcW w:w="5877" w:type="dxa"/>
            <w:gridSpan w:val="3"/>
          </w:tcPr>
          <w:p w:rsidR="0097541D" w:rsidRDefault="0097541D">
            <w:pPr>
              <w:widowControl w:val="0"/>
              <w:jc w:val="both"/>
              <w:rPr>
                <w:rFonts w:asciiTheme="majorHAnsi" w:hAnsiTheme="majorHAnsi"/>
                <w:sz w:val="24"/>
                <w:szCs w:val="24"/>
              </w:rPr>
            </w:pPr>
          </w:p>
        </w:tc>
      </w:tr>
      <w:tr w:rsidR="0097541D">
        <w:tc>
          <w:tcPr>
            <w:tcW w:w="494" w:type="dxa"/>
          </w:tcPr>
          <w:p w:rsidR="0097541D" w:rsidRDefault="0097541D">
            <w:pPr>
              <w:widowControl w:val="0"/>
              <w:jc w:val="both"/>
              <w:rPr>
                <w:rFonts w:asciiTheme="majorHAnsi" w:hAnsiTheme="majorHAnsi"/>
                <w:sz w:val="24"/>
                <w:szCs w:val="24"/>
              </w:rPr>
            </w:pPr>
          </w:p>
        </w:tc>
        <w:tc>
          <w:tcPr>
            <w:tcW w:w="3095" w:type="dxa"/>
          </w:tcPr>
          <w:p w:rsidR="0097541D" w:rsidRDefault="00B97271">
            <w:pPr>
              <w:widowControl w:val="0"/>
              <w:jc w:val="both"/>
              <w:rPr>
                <w:rFonts w:asciiTheme="majorHAnsi" w:hAnsiTheme="majorHAnsi"/>
                <w:sz w:val="24"/>
                <w:szCs w:val="24"/>
              </w:rPr>
            </w:pPr>
            <w:r>
              <w:rPr>
                <w:rFonts w:asciiTheme="majorHAnsi" w:hAnsiTheme="majorHAnsi"/>
                <w:b/>
                <w:i/>
                <w:sz w:val="24"/>
                <w:szCs w:val="24"/>
              </w:rPr>
              <w:t>figli                                  n.</w:t>
            </w:r>
          </w:p>
        </w:tc>
        <w:tc>
          <w:tcPr>
            <w:tcW w:w="309"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1986" w:type="dxa"/>
          </w:tcPr>
          <w:p w:rsidR="0097541D" w:rsidRDefault="00B97271">
            <w:pPr>
              <w:widowControl w:val="0"/>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 xml:space="preserve">  </w:t>
            </w:r>
            <w:proofErr w:type="gramStart"/>
            <w:r>
              <w:rPr>
                <w:rFonts w:asciiTheme="majorHAnsi" w:hAnsiTheme="majorHAnsi"/>
                <w:b/>
                <w:sz w:val="24"/>
                <w:szCs w:val="24"/>
              </w:rPr>
              <w:t>di  cui</w:t>
            </w:r>
            <w:proofErr w:type="gramEnd"/>
            <w:r>
              <w:rPr>
                <w:rFonts w:asciiTheme="majorHAnsi" w:hAnsiTheme="majorHAnsi"/>
                <w:b/>
                <w:sz w:val="24"/>
                <w:szCs w:val="24"/>
              </w:rPr>
              <w:t xml:space="preserve">      n.</w:t>
            </w:r>
          </w:p>
        </w:tc>
        <w:tc>
          <w:tcPr>
            <w:tcW w:w="282" w:type="dxa"/>
            <w:tcBorders>
              <w:top w:val="single" w:sz="6" w:space="0" w:color="000000"/>
              <w:left w:val="single" w:sz="6" w:space="0" w:color="000000"/>
              <w:bottom w:val="single" w:sz="6" w:space="0" w:color="000000"/>
              <w:right w:val="single" w:sz="6" w:space="0" w:color="000000"/>
            </w:tcBorders>
            <w:shd w:val="pct5" w:color="auto" w:fill="auto"/>
          </w:tcPr>
          <w:p w:rsidR="0097541D" w:rsidRDefault="0097541D">
            <w:pPr>
              <w:widowControl w:val="0"/>
              <w:jc w:val="both"/>
              <w:rPr>
                <w:rFonts w:asciiTheme="majorHAnsi" w:hAnsiTheme="majorHAnsi"/>
                <w:sz w:val="24"/>
                <w:szCs w:val="24"/>
              </w:rPr>
            </w:pPr>
          </w:p>
        </w:tc>
        <w:tc>
          <w:tcPr>
            <w:tcW w:w="3609" w:type="dxa"/>
          </w:tcPr>
          <w:p w:rsidR="0097541D" w:rsidRDefault="00B97271">
            <w:pPr>
              <w:widowControl w:val="0"/>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b/>
                <w:sz w:val="24"/>
                <w:szCs w:val="24"/>
              </w:rPr>
              <w:t>a carico</w:t>
            </w:r>
          </w:p>
        </w:tc>
      </w:tr>
    </w:tbl>
    <w:p w:rsidR="0097541D" w:rsidRDefault="00B97271">
      <w:pPr>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u w:val="single"/>
        </w:rPr>
        <w:t>se non si hanno figli barrare la casella</w:t>
      </w:r>
      <w:r>
        <w:rPr>
          <w:rFonts w:asciiTheme="majorHAnsi" w:hAnsiTheme="majorHAnsi"/>
          <w:sz w:val="24"/>
          <w:szCs w:val="24"/>
        </w:rPr>
        <w:t>)</w:t>
      </w:r>
    </w:p>
    <w:p w:rsidR="0097541D" w:rsidRDefault="0097541D">
      <w:pPr>
        <w:jc w:val="both"/>
        <w:rPr>
          <w:rFonts w:asciiTheme="majorHAnsi" w:hAnsiTheme="majorHAnsi"/>
          <w:sz w:val="24"/>
          <w:szCs w:val="24"/>
        </w:rPr>
      </w:pPr>
    </w:p>
    <w:p w:rsidR="0097541D" w:rsidRDefault="00B97271">
      <w:pPr>
        <w:pStyle w:val="Paragrafoelenco"/>
        <w:numPr>
          <w:ilvl w:val="0"/>
          <w:numId w:val="6"/>
        </w:numPr>
        <w:ind w:left="567" w:hanging="567"/>
        <w:jc w:val="both"/>
        <w:rPr>
          <w:rFonts w:asciiTheme="majorHAnsi" w:hAnsiTheme="majorHAnsi"/>
          <w:sz w:val="24"/>
          <w:szCs w:val="24"/>
        </w:rPr>
      </w:pPr>
      <w:r>
        <w:rPr>
          <w:rFonts w:asciiTheme="majorHAnsi" w:hAnsiTheme="majorHAnsi"/>
          <w:sz w:val="24"/>
          <w:szCs w:val="24"/>
        </w:rPr>
        <w:t>di essere residente in __________________________________________________________________________ Via ___________________________________________________ n. _____ - Prov.  (_____);</w:t>
      </w:r>
    </w:p>
    <w:p w:rsidR="0097541D" w:rsidRDefault="00B97271">
      <w:pPr>
        <w:pStyle w:val="Paragrafoelenco"/>
        <w:numPr>
          <w:ilvl w:val="0"/>
          <w:numId w:val="6"/>
        </w:numPr>
        <w:ind w:left="567" w:hanging="567"/>
        <w:jc w:val="both"/>
        <w:rPr>
          <w:rFonts w:asciiTheme="majorHAnsi" w:hAnsiTheme="majorHAnsi"/>
          <w:sz w:val="24"/>
          <w:szCs w:val="24"/>
        </w:rPr>
      </w:pPr>
      <w:r>
        <w:rPr>
          <w:rFonts w:asciiTheme="majorHAnsi" w:hAnsiTheme="majorHAnsi"/>
          <w:sz w:val="24"/>
          <w:szCs w:val="24"/>
        </w:rPr>
        <w:t xml:space="preserve">di essere dipendente della seguente Pubblica Amministrazione di cui all’art. 1, comma 2, del </w:t>
      </w:r>
      <w:proofErr w:type="spellStart"/>
      <w:r>
        <w:rPr>
          <w:rFonts w:asciiTheme="majorHAnsi" w:hAnsiTheme="majorHAnsi"/>
          <w:sz w:val="24"/>
          <w:szCs w:val="24"/>
        </w:rPr>
        <w:t>D.Lgs.</w:t>
      </w:r>
      <w:proofErr w:type="spellEnd"/>
      <w:r>
        <w:rPr>
          <w:rFonts w:asciiTheme="majorHAnsi" w:hAnsiTheme="majorHAnsi"/>
          <w:sz w:val="24"/>
          <w:szCs w:val="24"/>
        </w:rPr>
        <w:t xml:space="preserve"> 165/2001: __________________________________________</w:t>
      </w:r>
      <w:r>
        <w:rPr>
          <w:rFonts w:asciiTheme="majorHAnsi" w:hAnsiTheme="majorHAnsi"/>
          <w:b/>
          <w:sz w:val="24"/>
          <w:szCs w:val="24"/>
        </w:rPr>
        <w:t>;</w:t>
      </w:r>
    </w:p>
    <w:p w:rsidR="0097541D" w:rsidRDefault="00B97271">
      <w:pPr>
        <w:pStyle w:val="Paragrafoelenco"/>
        <w:numPr>
          <w:ilvl w:val="0"/>
          <w:numId w:val="6"/>
        </w:numPr>
        <w:ind w:left="567" w:hanging="567"/>
        <w:jc w:val="both"/>
        <w:rPr>
          <w:rFonts w:asciiTheme="majorHAnsi" w:hAnsiTheme="majorHAnsi"/>
          <w:sz w:val="24"/>
          <w:szCs w:val="24"/>
        </w:rPr>
      </w:pPr>
      <w:r>
        <w:rPr>
          <w:rFonts w:asciiTheme="majorHAnsi" w:hAnsiTheme="majorHAnsi"/>
          <w:sz w:val="24"/>
          <w:szCs w:val="24"/>
        </w:rPr>
        <w:t xml:space="preserve">di essere in servizio, con rapporto di lavoro a tempo pieno </w:t>
      </w:r>
      <w:proofErr w:type="spellStart"/>
      <w:r>
        <w:rPr>
          <w:rFonts w:asciiTheme="majorHAnsi" w:hAnsiTheme="majorHAnsi"/>
          <w:sz w:val="24"/>
          <w:szCs w:val="24"/>
        </w:rPr>
        <w:t>ed</w:t>
      </w:r>
      <w:proofErr w:type="spellEnd"/>
      <w:r>
        <w:rPr>
          <w:rFonts w:asciiTheme="majorHAnsi" w:hAnsiTheme="majorHAnsi"/>
          <w:sz w:val="24"/>
          <w:szCs w:val="24"/>
        </w:rPr>
        <w:t xml:space="preserve"> indeterminato, presso: ________________________________________ a decorrere dal ____________;</w:t>
      </w:r>
    </w:p>
    <w:p w:rsidR="0097541D" w:rsidRDefault="00B97271">
      <w:pPr>
        <w:pStyle w:val="Paragrafoelenco"/>
        <w:ind w:left="567"/>
        <w:jc w:val="both"/>
        <w:rPr>
          <w:rFonts w:asciiTheme="majorHAnsi" w:hAnsiTheme="majorHAnsi"/>
          <w:b/>
          <w:i/>
          <w:sz w:val="24"/>
          <w:szCs w:val="24"/>
        </w:rPr>
      </w:pPr>
      <w:r>
        <w:rPr>
          <w:rFonts w:asciiTheme="majorHAnsi" w:hAnsiTheme="majorHAnsi"/>
          <w:b/>
          <w:i/>
          <w:sz w:val="24"/>
          <w:szCs w:val="24"/>
        </w:rPr>
        <w:t>oppure</w:t>
      </w:r>
    </w:p>
    <w:p w:rsidR="0097541D" w:rsidRDefault="00B97271">
      <w:pPr>
        <w:pStyle w:val="Paragrafoelenco"/>
        <w:ind w:left="567"/>
        <w:jc w:val="both"/>
        <w:rPr>
          <w:rFonts w:asciiTheme="majorHAnsi" w:hAnsiTheme="majorHAnsi"/>
          <w:sz w:val="24"/>
          <w:szCs w:val="24"/>
        </w:rPr>
      </w:pPr>
      <w:r>
        <w:rPr>
          <w:rFonts w:asciiTheme="majorHAnsi" w:hAnsiTheme="majorHAnsi"/>
          <w:sz w:val="24"/>
          <w:szCs w:val="24"/>
        </w:rPr>
        <w:lastRenderedPageBreak/>
        <w:t>di essere in servizio, con rapporto di lavoro a tempo parziale ed indeterminato, presso: __________________________________________ Tipologia PT___________________ Percentuale________ dal __________________________, di essere stato assunto originariamente a tempo pieno presso _______________________________________in data____________ e di essere, altresì, disponibile all’eventuale sottoscrizione del contratto individuale di lavoro a tempo pieno presso la Provincia di Pavia;</w:t>
      </w:r>
    </w:p>
    <w:p w:rsidR="0097541D" w:rsidRDefault="00B97271">
      <w:pPr>
        <w:pStyle w:val="Paragrafoelenco"/>
        <w:numPr>
          <w:ilvl w:val="0"/>
          <w:numId w:val="6"/>
        </w:numPr>
        <w:ind w:left="567" w:hanging="567"/>
        <w:jc w:val="both"/>
        <w:rPr>
          <w:rFonts w:asciiTheme="majorHAnsi" w:hAnsiTheme="majorHAnsi"/>
          <w:sz w:val="24"/>
          <w:szCs w:val="24"/>
        </w:rPr>
      </w:pPr>
      <w:r>
        <w:rPr>
          <w:rFonts w:asciiTheme="majorHAnsi" w:hAnsiTheme="majorHAnsi"/>
          <w:sz w:val="24"/>
          <w:szCs w:val="24"/>
        </w:rPr>
        <w:t>di essere inquadrato attualmente:</w:t>
      </w:r>
    </w:p>
    <w:p w:rsidR="0097541D" w:rsidRDefault="00B97271">
      <w:pPr>
        <w:pStyle w:val="Paragrafoelenco"/>
        <w:ind w:left="567"/>
        <w:jc w:val="both"/>
        <w:rPr>
          <w:rFonts w:asciiTheme="majorHAnsi" w:hAnsiTheme="majorHAnsi"/>
          <w:sz w:val="24"/>
          <w:szCs w:val="24"/>
        </w:rPr>
      </w:pPr>
      <w:r>
        <w:rPr>
          <w:rFonts w:asciiTheme="majorHAnsi" w:hAnsiTheme="majorHAnsi"/>
          <w:sz w:val="24"/>
          <w:szCs w:val="24"/>
        </w:rPr>
        <w:t>nella categoria ________ CCNL del comparto Funzioni Locali, posizione economica ___________, nel profilo professionale di ______________________ presso l’ufficio_____________________________________________________________;</w:t>
      </w:r>
    </w:p>
    <w:p w:rsidR="0097541D" w:rsidRDefault="00B97271">
      <w:pPr>
        <w:pStyle w:val="Paragrafoelenco"/>
        <w:ind w:left="567"/>
        <w:jc w:val="both"/>
        <w:rPr>
          <w:rFonts w:asciiTheme="majorHAnsi" w:hAnsiTheme="majorHAnsi"/>
          <w:b/>
          <w:i/>
          <w:sz w:val="24"/>
          <w:szCs w:val="24"/>
        </w:rPr>
      </w:pPr>
      <w:r>
        <w:rPr>
          <w:rFonts w:asciiTheme="majorHAnsi" w:hAnsiTheme="majorHAnsi"/>
          <w:b/>
          <w:i/>
          <w:sz w:val="24"/>
          <w:szCs w:val="24"/>
        </w:rPr>
        <w:t>oppure</w:t>
      </w:r>
    </w:p>
    <w:p w:rsidR="0097541D" w:rsidRDefault="00B97271">
      <w:pPr>
        <w:pStyle w:val="Paragrafoelenco"/>
        <w:ind w:left="567"/>
        <w:jc w:val="both"/>
        <w:rPr>
          <w:rFonts w:asciiTheme="majorHAnsi" w:hAnsiTheme="majorHAnsi"/>
          <w:sz w:val="24"/>
          <w:szCs w:val="24"/>
        </w:rPr>
      </w:pPr>
      <w:r>
        <w:rPr>
          <w:rFonts w:asciiTheme="majorHAnsi" w:hAnsiTheme="majorHAnsi"/>
          <w:sz w:val="24"/>
          <w:szCs w:val="24"/>
        </w:rPr>
        <w:t>nella categoria/area__________ CCNL del comparto____________________________ posizione economica ___________, nel profilo professionale di ______________________ presso l’ufficio_________________________________;</w:t>
      </w:r>
    </w:p>
    <w:p w:rsidR="0097541D" w:rsidRDefault="00B97271">
      <w:pPr>
        <w:numPr>
          <w:ilvl w:val="0"/>
          <w:numId w:val="6"/>
        </w:numPr>
        <w:spacing w:line="360" w:lineRule="auto"/>
        <w:ind w:left="567" w:right="278" w:hanging="567"/>
        <w:jc w:val="both"/>
        <w:rPr>
          <w:rFonts w:asciiTheme="majorHAnsi" w:hAnsiTheme="majorHAnsi" w:cs="Arial"/>
          <w:sz w:val="24"/>
          <w:szCs w:val="24"/>
        </w:rPr>
      </w:pPr>
      <w:r>
        <w:rPr>
          <w:rFonts w:asciiTheme="majorHAnsi" w:hAnsiTheme="majorHAnsi" w:cs="Arial"/>
          <w:sz w:val="24"/>
          <w:szCs w:val="24"/>
        </w:rPr>
        <w:t>di avere superato il periodo di prova;</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t>di non aver riportato nei due anni precedenti la data di scadenza dell'avviso, sanzioni disciplinari superiori al rimprovero scritto (censura) né avere in corso procedimenti disciplinari per fatti che prevedono l'applicazione di sanzioni disciplinari superiori a quelli del rimprovero scritto (censura);</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sospeso cautelarmente o per ragioni disciplinari dal servizio; </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stato condannato, neppure con sentenza non ancora passata in giudicato, per uno dei delitti contro la Pubblica Amministrazione, di cui al Libro II, Titolo II, Capo I del c.p.; </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non essere stato rinviato a giudizio, o condannato con sentenza non ancora passata in giudicato, per reati che, se accertati con sentenza di condanna irrevocabile, comportino la sanzione disciplinare del licenziamento, in base alla legge (in particolare </w:t>
      </w:r>
      <w:proofErr w:type="spellStart"/>
      <w:r>
        <w:rPr>
          <w:rFonts w:asciiTheme="majorHAnsi" w:hAnsiTheme="majorHAnsi" w:cs="Arial"/>
          <w:sz w:val="24"/>
          <w:szCs w:val="24"/>
        </w:rPr>
        <w:t>D.Lgs.</w:t>
      </w:r>
      <w:proofErr w:type="spellEnd"/>
      <w:r>
        <w:rPr>
          <w:rFonts w:asciiTheme="majorHAnsi" w:hAnsiTheme="majorHAnsi" w:cs="Arial"/>
          <w:sz w:val="24"/>
          <w:szCs w:val="24"/>
        </w:rPr>
        <w:t xml:space="preserve"> n. 165 del 2001), al Codice di comportamento DPR n. 62 del 2013, o al codice disciplinare di cui al CCNL del comparto Funzioni Locali triennio 2016/2018, artt. 59 e seguenti. </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t>di essere in possesso del seguente titolo di studio:________________________________________ _________________________________________________________ conseguito nell’anno _______ presso _________________________________________________;</w:t>
      </w:r>
    </w:p>
    <w:p w:rsidR="0097541D" w:rsidRPr="00E46D4B" w:rsidRDefault="00B97271">
      <w:pPr>
        <w:numPr>
          <w:ilvl w:val="0"/>
          <w:numId w:val="6"/>
        </w:numPr>
        <w:spacing w:line="360" w:lineRule="auto"/>
        <w:ind w:left="567" w:hanging="567"/>
        <w:jc w:val="both"/>
        <w:rPr>
          <w:rFonts w:asciiTheme="majorHAnsi" w:hAnsiTheme="majorHAnsi" w:cs="Arial"/>
          <w:sz w:val="24"/>
          <w:szCs w:val="24"/>
        </w:rPr>
      </w:pPr>
      <w:r w:rsidRPr="00E46D4B">
        <w:rPr>
          <w:rFonts w:asciiTheme="majorHAnsi" w:hAnsiTheme="majorHAnsi" w:cs="Arial"/>
          <w:sz w:val="24"/>
          <w:szCs w:val="24"/>
        </w:rPr>
        <w:t>di essere in possesso della patente di guida di tipo B;</w:t>
      </w:r>
    </w:p>
    <w:p w:rsidR="0097541D" w:rsidRPr="00E46D4B" w:rsidRDefault="00B97271">
      <w:pPr>
        <w:numPr>
          <w:ilvl w:val="0"/>
          <w:numId w:val="6"/>
        </w:numPr>
        <w:spacing w:line="360" w:lineRule="auto"/>
        <w:ind w:left="567" w:hanging="567"/>
        <w:jc w:val="both"/>
        <w:rPr>
          <w:rFonts w:asciiTheme="majorHAnsi" w:hAnsiTheme="majorHAnsi" w:cs="Arial"/>
          <w:sz w:val="24"/>
          <w:szCs w:val="24"/>
        </w:rPr>
      </w:pPr>
      <w:r w:rsidRPr="00E46D4B">
        <w:rPr>
          <w:rFonts w:asciiTheme="majorHAnsi" w:hAnsiTheme="majorHAnsi" w:cs="Arial"/>
          <w:sz w:val="24"/>
          <w:szCs w:val="24"/>
        </w:rPr>
        <w:t xml:space="preserve">di aver partecipato con esito positivo al corso base </w:t>
      </w:r>
      <w:r w:rsidR="00E46D4B" w:rsidRPr="00E46D4B">
        <w:rPr>
          <w:rFonts w:asciiTheme="majorHAnsi" w:hAnsiTheme="majorHAnsi"/>
          <w:sz w:val="24"/>
          <w:szCs w:val="24"/>
        </w:rPr>
        <w:t xml:space="preserve">(almeno 1° e 2° modulo) </w:t>
      </w:r>
      <w:r w:rsidRPr="00E46D4B">
        <w:rPr>
          <w:rFonts w:asciiTheme="majorHAnsi" w:hAnsiTheme="majorHAnsi" w:cs="Arial"/>
          <w:sz w:val="24"/>
          <w:szCs w:val="24"/>
        </w:rPr>
        <w:t>per Agenti di Polizia Locale, disciplinato per la Regione Lombardia dalla Legge Regionale n. 4/2013 o ad altro corso obbligatorio previsto dai rispettivi ordinamenti regionali;</w:t>
      </w:r>
    </w:p>
    <w:p w:rsidR="0097541D" w:rsidRDefault="00B97271">
      <w:pPr>
        <w:numPr>
          <w:ilvl w:val="0"/>
          <w:numId w:val="6"/>
        </w:numPr>
        <w:spacing w:line="360" w:lineRule="auto"/>
        <w:ind w:left="567" w:hanging="567"/>
        <w:jc w:val="both"/>
        <w:rPr>
          <w:rFonts w:asciiTheme="majorHAnsi" w:hAnsiTheme="majorHAnsi" w:cs="Arial"/>
          <w:sz w:val="24"/>
          <w:szCs w:val="24"/>
        </w:rPr>
      </w:pPr>
      <w:r>
        <w:rPr>
          <w:rFonts w:asciiTheme="majorHAnsi" w:hAnsiTheme="majorHAnsi" w:cs="Arial"/>
          <w:sz w:val="24"/>
          <w:szCs w:val="24"/>
        </w:rPr>
        <w:lastRenderedPageBreak/>
        <w:t xml:space="preserve">di avere l’idoneità alla mansione di agente di polizia </w:t>
      </w:r>
      <w:r w:rsidR="0072077A">
        <w:rPr>
          <w:rFonts w:asciiTheme="majorHAnsi" w:hAnsiTheme="majorHAnsi" w:cs="Arial"/>
          <w:sz w:val="24"/>
          <w:szCs w:val="24"/>
        </w:rPr>
        <w:t xml:space="preserve">provinciale </w:t>
      </w:r>
      <w:r>
        <w:rPr>
          <w:rFonts w:asciiTheme="majorHAnsi" w:hAnsiTheme="majorHAnsi" w:cs="Arial"/>
          <w:sz w:val="24"/>
          <w:szCs w:val="24"/>
        </w:rPr>
        <w:t>senza alcuna limitazione e/o prescrizione;</w:t>
      </w:r>
    </w:p>
    <w:tbl>
      <w:tblPr>
        <w:tblW w:w="9709" w:type="dxa"/>
        <w:tblLayout w:type="fixed"/>
        <w:tblCellMar>
          <w:left w:w="70" w:type="dxa"/>
          <w:right w:w="70" w:type="dxa"/>
        </w:tblCellMar>
        <w:tblLook w:val="0000" w:firstRow="0" w:lastRow="0" w:firstColumn="0" w:lastColumn="0" w:noHBand="0" w:noVBand="0"/>
      </w:tblPr>
      <w:tblGrid>
        <w:gridCol w:w="9709"/>
      </w:tblGrid>
      <w:tr w:rsidR="0097541D">
        <w:tc>
          <w:tcPr>
            <w:tcW w:w="9709" w:type="dxa"/>
          </w:tcPr>
          <w:p w:rsidR="0097541D" w:rsidRDefault="00B97271">
            <w:pPr>
              <w:widowControl w:val="0"/>
              <w:numPr>
                <w:ilvl w:val="0"/>
                <w:numId w:val="6"/>
              </w:numPr>
              <w:tabs>
                <w:tab w:val="left" w:pos="9639"/>
              </w:tabs>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che tutte le comunicazioni inerenti </w:t>
            </w:r>
            <w:proofErr w:type="gramStart"/>
            <w:r>
              <w:rPr>
                <w:rFonts w:asciiTheme="majorHAnsi" w:hAnsiTheme="majorHAnsi" w:cs="Arial"/>
                <w:sz w:val="24"/>
                <w:szCs w:val="24"/>
              </w:rPr>
              <w:t>la</w:t>
            </w:r>
            <w:proofErr w:type="gramEnd"/>
            <w:r>
              <w:rPr>
                <w:rFonts w:asciiTheme="majorHAnsi" w:hAnsiTheme="majorHAnsi" w:cs="Arial"/>
                <w:sz w:val="24"/>
                <w:szCs w:val="24"/>
              </w:rPr>
              <w:t xml:space="preserve"> selezione devono essere inviate al seguente indirizzo e-mail:</w:t>
            </w:r>
            <w:r w:rsidR="00D111BF">
              <w:rPr>
                <w:rFonts w:asciiTheme="majorHAnsi" w:hAnsiTheme="majorHAnsi" w:cs="Arial"/>
                <w:sz w:val="24"/>
                <w:szCs w:val="24"/>
              </w:rPr>
              <w:t xml:space="preserve"> </w:t>
            </w:r>
            <w:r>
              <w:rPr>
                <w:rFonts w:asciiTheme="majorHAnsi" w:hAnsiTheme="majorHAnsi" w:cs="Arial"/>
                <w:sz w:val="24"/>
                <w:szCs w:val="24"/>
              </w:rPr>
              <w:t>_________________________________________________________________________;</w:t>
            </w:r>
          </w:p>
          <w:p w:rsidR="0097541D" w:rsidRDefault="00B97271">
            <w:pPr>
              <w:widowControl w:val="0"/>
              <w:numPr>
                <w:ilvl w:val="0"/>
                <w:numId w:val="6"/>
              </w:numPr>
              <w:tabs>
                <w:tab w:val="left" w:pos="9639"/>
              </w:tabs>
              <w:spacing w:line="360" w:lineRule="auto"/>
              <w:ind w:left="567" w:hanging="567"/>
              <w:jc w:val="both"/>
              <w:rPr>
                <w:rFonts w:asciiTheme="majorHAnsi" w:hAnsiTheme="majorHAnsi" w:cs="Arial"/>
                <w:sz w:val="24"/>
                <w:szCs w:val="24"/>
              </w:rPr>
            </w:pPr>
            <w:r>
              <w:rPr>
                <w:rFonts w:asciiTheme="majorHAnsi" w:hAnsiTheme="majorHAnsi" w:cs="Arial"/>
                <w:sz w:val="24"/>
                <w:szCs w:val="24"/>
              </w:rPr>
              <w:t xml:space="preserve">di accettare incondizionatamente quanto previsto dall’avviso n. </w:t>
            </w:r>
            <w:r w:rsidR="00D111BF">
              <w:rPr>
                <w:rFonts w:asciiTheme="majorHAnsi" w:hAnsiTheme="majorHAnsi" w:cs="Arial"/>
                <w:sz w:val="24"/>
                <w:szCs w:val="24"/>
              </w:rPr>
              <w:t>28884</w:t>
            </w:r>
            <w:r w:rsidR="0072077A">
              <w:rPr>
                <w:rFonts w:asciiTheme="majorHAnsi" w:hAnsiTheme="majorHAnsi" w:cs="Arial"/>
                <w:sz w:val="24"/>
                <w:szCs w:val="24"/>
              </w:rPr>
              <w:t xml:space="preserve"> </w:t>
            </w:r>
            <w:r>
              <w:rPr>
                <w:rFonts w:asciiTheme="majorHAnsi" w:hAnsiTheme="majorHAnsi" w:cs="Arial"/>
                <w:sz w:val="24"/>
                <w:szCs w:val="24"/>
              </w:rPr>
              <w:t>del</w:t>
            </w:r>
            <w:r w:rsidR="00D111BF">
              <w:rPr>
                <w:rFonts w:asciiTheme="majorHAnsi" w:hAnsiTheme="majorHAnsi" w:cs="Arial"/>
                <w:sz w:val="24"/>
                <w:szCs w:val="24"/>
              </w:rPr>
              <w:t xml:space="preserve"> 1/6/2022</w:t>
            </w:r>
            <w:r>
              <w:rPr>
                <w:rFonts w:asciiTheme="majorHAnsi" w:hAnsiTheme="majorHAnsi" w:cs="Arial"/>
                <w:sz w:val="24"/>
                <w:szCs w:val="24"/>
              </w:rPr>
              <w:t xml:space="preserve">, dalle norme e dalle condizioni determinate dalla legge e dai regolamenti della Provincia di Pavia compresa la clausola che, al momento dell’assunzione in servizio, non dovrà sussistere alcuna delle condizioni di incompatibilità e di </w:t>
            </w:r>
            <w:proofErr w:type="spellStart"/>
            <w:r>
              <w:rPr>
                <w:rFonts w:asciiTheme="majorHAnsi" w:hAnsiTheme="majorHAnsi" w:cs="Arial"/>
                <w:sz w:val="24"/>
                <w:szCs w:val="24"/>
              </w:rPr>
              <w:t>inconferibilità</w:t>
            </w:r>
            <w:proofErr w:type="spellEnd"/>
            <w:r>
              <w:rPr>
                <w:rFonts w:asciiTheme="majorHAnsi" w:hAnsiTheme="majorHAnsi" w:cs="Arial"/>
                <w:sz w:val="24"/>
                <w:szCs w:val="24"/>
              </w:rPr>
              <w:t xml:space="preserve"> previste dal </w:t>
            </w:r>
            <w:proofErr w:type="spellStart"/>
            <w:r>
              <w:rPr>
                <w:rFonts w:asciiTheme="majorHAnsi" w:hAnsiTheme="majorHAnsi" w:cs="Arial"/>
                <w:sz w:val="24"/>
                <w:szCs w:val="24"/>
              </w:rPr>
              <w:t>D.Lgs</w:t>
            </w:r>
            <w:proofErr w:type="spellEnd"/>
            <w:r>
              <w:rPr>
                <w:rFonts w:asciiTheme="majorHAnsi" w:hAnsiTheme="majorHAnsi" w:cs="Arial"/>
                <w:sz w:val="24"/>
                <w:szCs w:val="24"/>
              </w:rPr>
              <w:t xml:space="preserve"> n. 39/2013;</w:t>
            </w:r>
          </w:p>
        </w:tc>
      </w:tr>
    </w:tbl>
    <w:p w:rsidR="0097541D" w:rsidRDefault="0097541D">
      <w:pPr>
        <w:jc w:val="both"/>
        <w:rPr>
          <w:rFonts w:asciiTheme="majorHAnsi" w:hAnsiTheme="majorHAnsi"/>
          <w:sz w:val="24"/>
          <w:szCs w:val="24"/>
        </w:rPr>
      </w:pPr>
    </w:p>
    <w:p w:rsidR="0097541D" w:rsidRDefault="00B97271">
      <w:pPr>
        <w:jc w:val="both"/>
        <w:rPr>
          <w:rFonts w:asciiTheme="majorHAnsi" w:hAnsiTheme="majorHAnsi"/>
          <w:sz w:val="24"/>
          <w:szCs w:val="24"/>
        </w:rPr>
      </w:pPr>
      <w:r>
        <w:rPr>
          <w:rFonts w:asciiTheme="majorHAnsi" w:hAnsiTheme="majorHAnsi"/>
          <w:sz w:val="24"/>
          <w:szCs w:val="24"/>
        </w:rPr>
        <w:t xml:space="preserve">Ai sensi e per gli effetti del Decreto Legislativo del 30.06.03 n. 196 e </w:t>
      </w:r>
      <w:proofErr w:type="spellStart"/>
      <w:r>
        <w:rPr>
          <w:rFonts w:asciiTheme="majorHAnsi" w:hAnsiTheme="majorHAnsi"/>
          <w:sz w:val="24"/>
          <w:szCs w:val="24"/>
        </w:rPr>
        <w:t>s.m.i</w:t>
      </w:r>
      <w:proofErr w:type="spellEnd"/>
      <w:r>
        <w:rPr>
          <w:rFonts w:asciiTheme="majorHAnsi" w:hAnsiTheme="majorHAnsi"/>
          <w:sz w:val="24"/>
          <w:szCs w:val="24"/>
        </w:rPr>
        <w:t>, con la sottoscrizione della presente domanda il sottoscritto autorizza la Provincia di Pavia al trattamento dei propri dati personali esclusivamente per le finalità e gli adempimenti connessi all’effettuazione del concorso ed alle conseguenze che dallo stesso potrebbero derivare.</w:t>
      </w:r>
    </w:p>
    <w:p w:rsidR="0097541D" w:rsidRDefault="0097541D">
      <w:pPr>
        <w:jc w:val="both"/>
        <w:rPr>
          <w:rFonts w:asciiTheme="majorHAnsi" w:hAnsiTheme="majorHAnsi"/>
          <w:sz w:val="24"/>
          <w:szCs w:val="24"/>
        </w:rPr>
      </w:pPr>
    </w:p>
    <w:p w:rsidR="0097541D" w:rsidRDefault="00B97271">
      <w:pPr>
        <w:jc w:val="both"/>
        <w:rPr>
          <w:rFonts w:asciiTheme="majorHAnsi" w:hAnsiTheme="majorHAnsi"/>
          <w:sz w:val="24"/>
          <w:szCs w:val="24"/>
        </w:rPr>
      </w:pPr>
      <w:r>
        <w:rPr>
          <w:rFonts w:asciiTheme="majorHAnsi" w:hAnsiTheme="majorHAnsi"/>
          <w:sz w:val="24"/>
          <w:szCs w:val="24"/>
        </w:rPr>
        <w:t>Allega a corredo della domanda:</w:t>
      </w:r>
    </w:p>
    <w:p w:rsidR="0097541D" w:rsidRDefault="0097541D">
      <w:pPr>
        <w:jc w:val="both"/>
        <w:rPr>
          <w:rFonts w:asciiTheme="majorHAnsi" w:hAnsiTheme="majorHAnsi"/>
          <w:sz w:val="24"/>
          <w:szCs w:val="24"/>
        </w:rPr>
      </w:pPr>
    </w:p>
    <w:p w:rsidR="0097541D" w:rsidRDefault="00B97271">
      <w:pPr>
        <w:pStyle w:val="Corpodeltesto21"/>
        <w:numPr>
          <w:ilvl w:val="0"/>
          <w:numId w:val="3"/>
        </w:numPr>
        <w:rPr>
          <w:rFonts w:asciiTheme="majorHAnsi" w:hAnsiTheme="majorHAnsi"/>
          <w:b w:val="0"/>
          <w:szCs w:val="24"/>
        </w:rPr>
      </w:pPr>
      <w:r>
        <w:rPr>
          <w:rFonts w:asciiTheme="majorHAnsi" w:hAnsiTheme="majorHAnsi"/>
          <w:b w:val="0"/>
          <w:szCs w:val="24"/>
        </w:rPr>
        <w:t>Curriculum vitae in formato europeo;</w:t>
      </w:r>
    </w:p>
    <w:p w:rsidR="0097541D" w:rsidRDefault="0097541D">
      <w:pPr>
        <w:pStyle w:val="Corpodeltesto21"/>
        <w:ind w:left="720"/>
        <w:rPr>
          <w:rFonts w:asciiTheme="majorHAnsi" w:hAnsiTheme="majorHAnsi"/>
          <w:b w:val="0"/>
          <w:szCs w:val="24"/>
        </w:rPr>
      </w:pPr>
    </w:p>
    <w:p w:rsidR="0097541D" w:rsidRDefault="00B97271">
      <w:pPr>
        <w:pStyle w:val="Corpodeltesto21"/>
        <w:numPr>
          <w:ilvl w:val="0"/>
          <w:numId w:val="3"/>
        </w:numPr>
        <w:spacing w:line="360" w:lineRule="auto"/>
        <w:rPr>
          <w:rFonts w:asciiTheme="majorHAnsi" w:hAnsiTheme="majorHAnsi"/>
          <w:b w:val="0"/>
          <w:szCs w:val="24"/>
        </w:rPr>
      </w:pPr>
      <w:r>
        <w:rPr>
          <w:rFonts w:asciiTheme="majorHAnsi" w:hAnsiTheme="majorHAnsi"/>
          <w:b w:val="0"/>
          <w:szCs w:val="24"/>
        </w:rPr>
        <w:t xml:space="preserve">Copia fotostatica non autenticata del seguente documento di identità in corso di </w:t>
      </w:r>
      <w:proofErr w:type="gramStart"/>
      <w:r>
        <w:rPr>
          <w:rFonts w:asciiTheme="majorHAnsi" w:hAnsiTheme="majorHAnsi"/>
          <w:b w:val="0"/>
          <w:szCs w:val="24"/>
        </w:rPr>
        <w:t>validità:</w:t>
      </w:r>
      <w:r>
        <w:rPr>
          <w:rFonts w:asciiTheme="majorHAnsi" w:hAnsiTheme="majorHAnsi"/>
          <w:szCs w:val="24"/>
        </w:rPr>
        <w:t>_</w:t>
      </w:r>
      <w:proofErr w:type="gramEnd"/>
      <w:r>
        <w:rPr>
          <w:rFonts w:asciiTheme="majorHAnsi" w:hAnsiTheme="majorHAnsi"/>
          <w:szCs w:val="24"/>
        </w:rPr>
        <w:t>____________________________________________.</w:t>
      </w:r>
    </w:p>
    <w:p w:rsidR="0097541D" w:rsidRDefault="0097541D">
      <w:pPr>
        <w:ind w:left="142"/>
        <w:jc w:val="both"/>
        <w:rPr>
          <w:rFonts w:asciiTheme="majorHAnsi" w:hAnsiTheme="majorHAnsi"/>
          <w:sz w:val="24"/>
          <w:szCs w:val="24"/>
        </w:rPr>
      </w:pPr>
    </w:p>
    <w:p w:rsidR="0097541D" w:rsidRDefault="0097541D">
      <w:pPr>
        <w:jc w:val="both"/>
        <w:rPr>
          <w:rFonts w:asciiTheme="majorHAnsi" w:hAnsiTheme="majorHAnsi"/>
          <w:sz w:val="24"/>
          <w:szCs w:val="24"/>
        </w:rPr>
      </w:pPr>
    </w:p>
    <w:p w:rsidR="0097541D" w:rsidRDefault="00B97271">
      <w:pPr>
        <w:jc w:val="both"/>
        <w:rPr>
          <w:rFonts w:asciiTheme="majorHAnsi" w:hAnsiTheme="majorHAnsi"/>
          <w:sz w:val="24"/>
          <w:szCs w:val="24"/>
        </w:rPr>
      </w:pPr>
      <w:r>
        <w:rPr>
          <w:rFonts w:asciiTheme="majorHAnsi" w:hAnsiTheme="majorHAnsi"/>
          <w:sz w:val="24"/>
          <w:szCs w:val="24"/>
        </w:rPr>
        <w:t>Data _______________________________</w:t>
      </w:r>
    </w:p>
    <w:p w:rsidR="0097541D" w:rsidRDefault="0097541D">
      <w:pPr>
        <w:jc w:val="both"/>
        <w:rPr>
          <w:rFonts w:asciiTheme="majorHAnsi" w:hAnsiTheme="majorHAnsi"/>
          <w:sz w:val="24"/>
          <w:szCs w:val="24"/>
        </w:rPr>
      </w:pPr>
    </w:p>
    <w:tbl>
      <w:tblPr>
        <w:tblW w:w="9778" w:type="dxa"/>
        <w:tblLayout w:type="fixed"/>
        <w:tblCellMar>
          <w:left w:w="70" w:type="dxa"/>
          <w:right w:w="70" w:type="dxa"/>
        </w:tblCellMar>
        <w:tblLook w:val="0000" w:firstRow="0" w:lastRow="0" w:firstColumn="0" w:lastColumn="0" w:noHBand="0" w:noVBand="0"/>
      </w:tblPr>
      <w:tblGrid>
        <w:gridCol w:w="4320"/>
        <w:gridCol w:w="5458"/>
      </w:tblGrid>
      <w:tr w:rsidR="0097541D">
        <w:tc>
          <w:tcPr>
            <w:tcW w:w="4320" w:type="dxa"/>
          </w:tcPr>
          <w:p w:rsidR="0097541D" w:rsidRDefault="0097541D">
            <w:pPr>
              <w:widowControl w:val="0"/>
              <w:jc w:val="center"/>
              <w:rPr>
                <w:rFonts w:asciiTheme="majorHAnsi" w:hAnsiTheme="majorHAnsi"/>
                <w:sz w:val="24"/>
                <w:szCs w:val="24"/>
              </w:rPr>
            </w:pPr>
          </w:p>
        </w:tc>
        <w:tc>
          <w:tcPr>
            <w:tcW w:w="5457" w:type="dxa"/>
          </w:tcPr>
          <w:p w:rsidR="0097541D" w:rsidRDefault="00B97271">
            <w:pPr>
              <w:widowControl w:val="0"/>
              <w:jc w:val="center"/>
              <w:rPr>
                <w:rFonts w:asciiTheme="majorHAnsi" w:hAnsiTheme="majorHAnsi"/>
                <w:sz w:val="24"/>
                <w:szCs w:val="24"/>
              </w:rPr>
            </w:pPr>
            <w:r>
              <w:rPr>
                <w:rFonts w:asciiTheme="majorHAnsi" w:hAnsiTheme="majorHAnsi"/>
                <w:sz w:val="24"/>
                <w:szCs w:val="24"/>
              </w:rPr>
              <w:t xml:space="preserve">        ____________________________________________</w:t>
            </w:r>
          </w:p>
          <w:p w:rsidR="0097541D" w:rsidRDefault="00B97271">
            <w:pPr>
              <w:widowControl w:val="0"/>
              <w:jc w:val="center"/>
              <w:rPr>
                <w:rFonts w:asciiTheme="majorHAnsi" w:hAnsiTheme="majorHAnsi"/>
                <w:sz w:val="24"/>
                <w:szCs w:val="24"/>
              </w:rPr>
            </w:pPr>
            <w:r>
              <w:rPr>
                <w:rFonts w:asciiTheme="majorHAnsi" w:hAnsiTheme="majorHAnsi"/>
                <w:sz w:val="24"/>
                <w:szCs w:val="24"/>
              </w:rPr>
              <w:t xml:space="preserve">          (Firma autografa non autenticata)</w:t>
            </w:r>
          </w:p>
        </w:tc>
      </w:tr>
    </w:tbl>
    <w:p w:rsidR="0097541D" w:rsidRDefault="00B97271">
      <w:pPr>
        <w:pStyle w:val="Pidipagina1"/>
        <w:pBdr>
          <w:bottom w:val="double" w:sz="6" w:space="0" w:color="000000"/>
        </w:pBdr>
        <w:tabs>
          <w:tab w:val="clear" w:pos="4819"/>
          <w:tab w:val="clear" w:pos="9638"/>
        </w:tabs>
        <w:ind w:left="4962"/>
        <w:jc w:val="center"/>
        <w:rPr>
          <w:rFonts w:asciiTheme="majorHAnsi" w:hAnsiTheme="majorHAnsi"/>
          <w:i/>
          <w:iCs/>
          <w:sz w:val="18"/>
          <w:szCs w:val="18"/>
        </w:rPr>
      </w:pPr>
      <w:r>
        <w:rPr>
          <w:rFonts w:asciiTheme="majorHAnsi" w:hAnsiTheme="majorHAnsi"/>
          <w:i/>
          <w:iCs/>
          <w:sz w:val="18"/>
          <w:szCs w:val="18"/>
        </w:rPr>
        <w:t>Ai sensi dell’art 39 d.P.R. 28 dicembre 2000, n. 445, la firma non deve essere autenticata. In caso di mancata sottoscrizione si darà luogo alla esclusione dalla selezione</w:t>
      </w:r>
    </w:p>
    <w:p w:rsidR="0097541D" w:rsidRDefault="0097541D">
      <w:pPr>
        <w:pStyle w:val="Pidipagina1"/>
        <w:pBdr>
          <w:bottom w:val="double" w:sz="6" w:space="0" w:color="000000"/>
        </w:pBdr>
        <w:tabs>
          <w:tab w:val="clear" w:pos="4819"/>
          <w:tab w:val="clear" w:pos="9638"/>
        </w:tabs>
        <w:ind w:left="4962"/>
        <w:jc w:val="center"/>
        <w:rPr>
          <w:rFonts w:asciiTheme="majorHAnsi" w:hAnsiTheme="majorHAnsi"/>
          <w:i/>
          <w:iCs/>
          <w:sz w:val="18"/>
          <w:szCs w:val="18"/>
        </w:rPr>
      </w:pPr>
    </w:p>
    <w:p w:rsidR="0097541D" w:rsidRDefault="0097541D">
      <w:pPr>
        <w:pStyle w:val="Pidipagina1"/>
        <w:pBdr>
          <w:bottom w:val="double" w:sz="6" w:space="0" w:color="000000"/>
        </w:pBdr>
        <w:tabs>
          <w:tab w:val="clear" w:pos="4819"/>
          <w:tab w:val="clear" w:pos="9638"/>
        </w:tabs>
        <w:ind w:left="4962"/>
        <w:jc w:val="center"/>
        <w:rPr>
          <w:rFonts w:asciiTheme="majorHAnsi" w:hAnsiTheme="majorHAnsi"/>
          <w:i/>
          <w:iCs/>
          <w:sz w:val="18"/>
          <w:szCs w:val="18"/>
        </w:rPr>
      </w:pPr>
    </w:p>
    <w:p w:rsidR="0097541D" w:rsidRDefault="0097541D">
      <w:pPr>
        <w:pStyle w:val="Pidipagina1"/>
        <w:pBdr>
          <w:bottom w:val="double" w:sz="6" w:space="0" w:color="000000"/>
        </w:pBdr>
        <w:tabs>
          <w:tab w:val="clear" w:pos="4819"/>
          <w:tab w:val="clear" w:pos="9638"/>
        </w:tabs>
        <w:ind w:left="4962"/>
        <w:jc w:val="center"/>
        <w:rPr>
          <w:rFonts w:asciiTheme="majorHAnsi" w:hAnsiTheme="majorHAnsi"/>
          <w:i/>
          <w:iCs/>
          <w:sz w:val="18"/>
          <w:szCs w:val="18"/>
        </w:rPr>
      </w:pPr>
    </w:p>
    <w:p w:rsidR="0097541D" w:rsidRDefault="00B97271">
      <w:pPr>
        <w:pStyle w:val="Pidipagina1"/>
        <w:pBdr>
          <w:bottom w:val="double" w:sz="6" w:space="0" w:color="000000"/>
        </w:pBdr>
        <w:tabs>
          <w:tab w:val="clear" w:pos="4819"/>
          <w:tab w:val="clear" w:pos="9638"/>
        </w:tabs>
        <w:ind w:left="4962"/>
        <w:jc w:val="center"/>
        <w:rPr>
          <w:rFonts w:asciiTheme="majorHAnsi" w:hAnsiTheme="majorHAnsi"/>
          <w:i/>
          <w:iCs/>
          <w:sz w:val="18"/>
          <w:szCs w:val="18"/>
        </w:rPr>
      </w:pPr>
      <w:r>
        <w:rPr>
          <w:rFonts w:asciiTheme="majorHAnsi" w:hAnsiTheme="majorHAnsi"/>
          <w:i/>
          <w:iCs/>
          <w:sz w:val="18"/>
          <w:szCs w:val="18"/>
        </w:rPr>
        <w:t xml:space="preserve">                   </w:t>
      </w:r>
    </w:p>
    <w:p w:rsidR="0097541D" w:rsidRDefault="0097541D">
      <w:pPr>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bookmarkStart w:id="0" w:name="_GoBack"/>
      <w:bookmarkEnd w:id="0"/>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p w:rsidR="0097541D" w:rsidRDefault="0097541D">
      <w:pPr>
        <w:jc w:val="both"/>
        <w:rPr>
          <w:rFonts w:asciiTheme="majorHAnsi" w:hAnsiTheme="majorHAnsi"/>
          <w:b/>
          <w:sz w:val="22"/>
          <w:szCs w:val="22"/>
        </w:rPr>
      </w:pPr>
    </w:p>
    <w:sectPr w:rsidR="0097541D">
      <w:footerReference w:type="default" r:id="rId8"/>
      <w:pgSz w:w="11906" w:h="16838"/>
      <w:pgMar w:top="1134" w:right="1134" w:bottom="1134" w:left="1134" w:header="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A9" w:rsidRDefault="00B97271">
      <w:r>
        <w:separator/>
      </w:r>
    </w:p>
  </w:endnote>
  <w:endnote w:type="continuationSeparator" w:id="0">
    <w:p w:rsidR="00907CA9" w:rsidRDefault="00B9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charset w:val="00"/>
    <w:family w:val="roman"/>
    <w:pitch w:val="variable"/>
  </w:font>
  <w:font w:name="Univers (W1)">
    <w:altName w:val="Univers"/>
    <w:charset w:val="00"/>
    <w:family w:val="roman"/>
    <w:pitch w:val="variable"/>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1D" w:rsidRDefault="00B97271">
    <w:pPr>
      <w:pStyle w:val="Pidipagina1"/>
      <w:ind w:right="360"/>
      <w:jc w:val="center"/>
      <w:rPr>
        <w:rFonts w:asciiTheme="majorHAnsi" w:hAnsiTheme="majorHAnsi"/>
      </w:rPr>
    </w:pPr>
    <w:r>
      <w:rPr>
        <w:rFonts w:asciiTheme="majorHAnsi" w:hAnsiTheme="majorHAnsi"/>
      </w:rPr>
      <w:t xml:space="preserve">Pagina </w:t>
    </w:r>
    <w:r>
      <w:rPr>
        <w:rFonts w:ascii="Cambria" w:hAnsi="Cambria"/>
      </w:rPr>
      <w:fldChar w:fldCharType="begin"/>
    </w:r>
    <w:r>
      <w:rPr>
        <w:rFonts w:ascii="Cambria" w:hAnsi="Cambria"/>
      </w:rPr>
      <w:instrText>PAGE</w:instrText>
    </w:r>
    <w:r>
      <w:rPr>
        <w:rFonts w:ascii="Cambria" w:hAnsi="Cambria"/>
      </w:rPr>
      <w:fldChar w:fldCharType="separate"/>
    </w:r>
    <w:r>
      <w:rPr>
        <w:rFonts w:ascii="Cambria" w:hAnsi="Cambria"/>
      </w:rPr>
      <w:t>11</w:t>
    </w:r>
    <w:r>
      <w:rPr>
        <w:rFonts w:ascii="Cambria" w:hAnsi="Cambria"/>
      </w:rPr>
      <w:fldChar w:fldCharType="end"/>
    </w:r>
    <w:r>
      <w:rPr>
        <w:rFonts w:asciiTheme="majorHAnsi" w:hAnsiTheme="majorHAnsi"/>
      </w:rPr>
      <w:t xml:space="preserve"> di </w:t>
    </w:r>
    <w:r>
      <w:rPr>
        <w:rFonts w:ascii="Cambria" w:hAnsi="Cambria"/>
      </w:rPr>
      <w:fldChar w:fldCharType="begin"/>
    </w:r>
    <w:r>
      <w:rPr>
        <w:rFonts w:ascii="Cambria" w:hAnsi="Cambria"/>
      </w:rPr>
      <w:instrText>NUMPAGES</w:instrText>
    </w:r>
    <w:r>
      <w:rPr>
        <w:rFonts w:ascii="Cambria" w:hAnsi="Cambria"/>
      </w:rPr>
      <w:fldChar w:fldCharType="separate"/>
    </w:r>
    <w:r>
      <w:rPr>
        <w:rFonts w:ascii="Cambria" w:hAnsi="Cambria"/>
      </w:rPr>
      <w:t>11</w:t>
    </w:r>
    <w:r>
      <w:rPr>
        <w:rFonts w:ascii="Cambria" w:hAnsi="Cambria"/>
      </w:rPr>
      <w:fldChar w:fldCharType="end"/>
    </w:r>
  </w:p>
  <w:p w:rsidR="0097541D" w:rsidRDefault="0097541D">
    <w:pPr>
      <w:pStyle w:val="Pidipagin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A9" w:rsidRDefault="00B97271">
      <w:r>
        <w:separator/>
      </w:r>
    </w:p>
  </w:footnote>
  <w:footnote w:type="continuationSeparator" w:id="0">
    <w:p w:rsidR="00907CA9" w:rsidRDefault="00B9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101"/>
    <w:multiLevelType w:val="multilevel"/>
    <w:tmpl w:val="4176AD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180F55"/>
    <w:multiLevelType w:val="multilevel"/>
    <w:tmpl w:val="E57AF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216D9C"/>
    <w:multiLevelType w:val="multilevel"/>
    <w:tmpl w:val="7342154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2087B7D"/>
    <w:multiLevelType w:val="multilevel"/>
    <w:tmpl w:val="67FA43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83E3616"/>
    <w:multiLevelType w:val="multilevel"/>
    <w:tmpl w:val="480C7A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500E625C"/>
    <w:multiLevelType w:val="multilevel"/>
    <w:tmpl w:val="3E1AF7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0937046"/>
    <w:multiLevelType w:val="multilevel"/>
    <w:tmpl w:val="1704508E"/>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B2B5390"/>
    <w:multiLevelType w:val="multilevel"/>
    <w:tmpl w:val="15CC8C5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6C25A7D"/>
    <w:multiLevelType w:val="multilevel"/>
    <w:tmpl w:val="70F287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8F25F12"/>
    <w:multiLevelType w:val="multilevel"/>
    <w:tmpl w:val="13C6D7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ED3722"/>
    <w:multiLevelType w:val="hybridMultilevel"/>
    <w:tmpl w:val="745675A0"/>
    <w:lvl w:ilvl="0" w:tplc="FB0804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45D04"/>
    <w:multiLevelType w:val="multilevel"/>
    <w:tmpl w:val="6518BA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50600D"/>
    <w:multiLevelType w:val="multilevel"/>
    <w:tmpl w:val="2B3285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6"/>
  </w:num>
  <w:num w:numId="3">
    <w:abstractNumId w:val="7"/>
  </w:num>
  <w:num w:numId="4">
    <w:abstractNumId w:val="1"/>
  </w:num>
  <w:num w:numId="5">
    <w:abstractNumId w:val="0"/>
  </w:num>
  <w:num w:numId="6">
    <w:abstractNumId w:val="4"/>
  </w:num>
  <w:num w:numId="7">
    <w:abstractNumId w:val="2"/>
  </w:num>
  <w:num w:numId="8">
    <w:abstractNumId w:val="5"/>
  </w:num>
  <w:num w:numId="9">
    <w:abstractNumId w:val="12"/>
  </w:num>
  <w:num w:numId="10">
    <w:abstractNumId w:val="3"/>
  </w:num>
  <w:num w:numId="11">
    <w:abstractNumId w:val="11"/>
  </w:num>
  <w:num w:numId="12">
    <w:abstractNumId w:val="9"/>
  </w:num>
  <w:num w:numId="13">
    <w:abstractNumId w:val="12"/>
    <w:lvlOverride w:ilvl="0">
      <w:startOverride w:val="1"/>
    </w:lvlOverride>
  </w:num>
  <w:num w:numId="14">
    <w:abstractNumId w:val="1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1D"/>
    <w:rsid w:val="002D0F3F"/>
    <w:rsid w:val="002E2763"/>
    <w:rsid w:val="0048614F"/>
    <w:rsid w:val="0072077A"/>
    <w:rsid w:val="00803A0E"/>
    <w:rsid w:val="00907CA9"/>
    <w:rsid w:val="0091764D"/>
    <w:rsid w:val="0097541D"/>
    <w:rsid w:val="009A5B77"/>
    <w:rsid w:val="00B97271"/>
    <w:rsid w:val="00C23AA6"/>
    <w:rsid w:val="00D111BF"/>
    <w:rsid w:val="00E46D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A9EF"/>
  <w15:docId w15:val="{4A08BA41-B7AE-4D84-8E0A-6880B6D4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1D2A"/>
    <w:pPr>
      <w:suppressAutoHyphens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D01D2A"/>
    <w:pPr>
      <w:spacing w:before="240"/>
      <w:outlineLvl w:val="0"/>
    </w:pPr>
    <w:rPr>
      <w:rFonts w:ascii="Univers (W1)" w:hAnsi="Univers (W1)"/>
      <w:b/>
      <w:sz w:val="24"/>
      <w:u w:val="single"/>
    </w:rPr>
  </w:style>
  <w:style w:type="paragraph" w:customStyle="1" w:styleId="Titolo21">
    <w:name w:val="Titolo 21"/>
    <w:basedOn w:val="Normale"/>
    <w:next w:val="Normale"/>
    <w:qFormat/>
    <w:rsid w:val="00D01D2A"/>
    <w:pPr>
      <w:spacing w:before="120"/>
      <w:outlineLvl w:val="1"/>
    </w:pPr>
    <w:rPr>
      <w:rFonts w:ascii="Univers (W1)" w:hAnsi="Univers (W1)"/>
      <w:b/>
      <w:sz w:val="24"/>
    </w:rPr>
  </w:style>
  <w:style w:type="paragraph" w:customStyle="1" w:styleId="Titolo31">
    <w:name w:val="Titolo 31"/>
    <w:basedOn w:val="Normale"/>
    <w:next w:val="Rientronormale"/>
    <w:qFormat/>
    <w:rsid w:val="00D01D2A"/>
    <w:pPr>
      <w:ind w:left="357"/>
      <w:outlineLvl w:val="2"/>
    </w:pPr>
    <w:rPr>
      <w:b/>
      <w:sz w:val="24"/>
    </w:rPr>
  </w:style>
  <w:style w:type="paragraph" w:customStyle="1" w:styleId="Titolo41">
    <w:name w:val="Titolo 41"/>
    <w:basedOn w:val="Normale"/>
    <w:next w:val="Normale"/>
    <w:qFormat/>
    <w:rsid w:val="00D01D2A"/>
    <w:pPr>
      <w:keepNext/>
      <w:ind w:right="284"/>
      <w:jc w:val="both"/>
      <w:outlineLvl w:val="3"/>
    </w:pPr>
    <w:rPr>
      <w:rFonts w:ascii="Arial" w:hAnsi="Arial"/>
      <w:b/>
      <w:sz w:val="22"/>
    </w:rPr>
  </w:style>
  <w:style w:type="paragraph" w:customStyle="1" w:styleId="Titolo51">
    <w:name w:val="Titolo 51"/>
    <w:basedOn w:val="Normale"/>
    <w:next w:val="Normale"/>
    <w:qFormat/>
    <w:rsid w:val="00D01D2A"/>
    <w:pPr>
      <w:keepNext/>
      <w:spacing w:line="240" w:lineRule="atLeast"/>
      <w:jc w:val="center"/>
      <w:outlineLvl w:val="4"/>
    </w:pPr>
    <w:rPr>
      <w:rFonts w:ascii="Arial" w:hAnsi="Arial"/>
      <w:b/>
      <w:sz w:val="22"/>
    </w:rPr>
  </w:style>
  <w:style w:type="paragraph" w:customStyle="1" w:styleId="Titolo61">
    <w:name w:val="Titolo 61"/>
    <w:basedOn w:val="Normale"/>
    <w:next w:val="Normale"/>
    <w:qFormat/>
    <w:rsid w:val="00D01D2A"/>
    <w:pPr>
      <w:keepNext/>
      <w:jc w:val="center"/>
      <w:outlineLvl w:val="5"/>
    </w:pPr>
    <w:rPr>
      <w:rFonts w:ascii="Arial" w:hAnsi="Arial"/>
      <w:b/>
    </w:rPr>
  </w:style>
  <w:style w:type="paragraph" w:customStyle="1" w:styleId="Titolo71">
    <w:name w:val="Titolo 71"/>
    <w:basedOn w:val="Normale"/>
    <w:next w:val="Normale"/>
    <w:qFormat/>
    <w:rsid w:val="00D01D2A"/>
    <w:pPr>
      <w:keepNext/>
      <w:jc w:val="center"/>
      <w:outlineLvl w:val="6"/>
    </w:pPr>
    <w:rPr>
      <w:rFonts w:ascii="Times New Roman" w:hAnsi="Times New Roman"/>
      <w:color w:val="000000"/>
      <w:sz w:val="24"/>
    </w:rPr>
  </w:style>
  <w:style w:type="paragraph" w:customStyle="1" w:styleId="Titolo81">
    <w:name w:val="Titolo 81"/>
    <w:basedOn w:val="Normale"/>
    <w:next w:val="Normale"/>
    <w:qFormat/>
    <w:rsid w:val="00D01D2A"/>
    <w:pPr>
      <w:keepNext/>
      <w:jc w:val="center"/>
      <w:outlineLvl w:val="7"/>
    </w:pPr>
    <w:rPr>
      <w:rFonts w:ascii="Times New Roman" w:hAnsi="Times New Roman"/>
      <w:b/>
      <w:bCs/>
      <w:sz w:val="24"/>
      <w:szCs w:val="23"/>
    </w:rPr>
  </w:style>
  <w:style w:type="paragraph" w:customStyle="1" w:styleId="Titolo91">
    <w:name w:val="Titolo 91"/>
    <w:basedOn w:val="Normale"/>
    <w:next w:val="Normale"/>
    <w:qFormat/>
    <w:rsid w:val="00D01D2A"/>
    <w:pPr>
      <w:keepNext/>
      <w:jc w:val="both"/>
      <w:outlineLvl w:val="8"/>
    </w:pPr>
    <w:rPr>
      <w:rFonts w:ascii="Times New Roman" w:hAnsi="Times New Roman"/>
      <w:sz w:val="24"/>
      <w:szCs w:val="23"/>
    </w:rPr>
  </w:style>
  <w:style w:type="character" w:styleId="Numeropagina">
    <w:name w:val="page number"/>
    <w:basedOn w:val="Carpredefinitoparagrafo"/>
    <w:semiHidden/>
    <w:qFormat/>
    <w:rsid w:val="00D01D2A"/>
  </w:style>
  <w:style w:type="character" w:styleId="Enfasigrassetto">
    <w:name w:val="Strong"/>
    <w:basedOn w:val="Carpredefinitoparagrafo"/>
    <w:qFormat/>
    <w:rsid w:val="00D01D2A"/>
    <w:rPr>
      <w:b/>
      <w:bCs/>
    </w:rPr>
  </w:style>
  <w:style w:type="character" w:customStyle="1" w:styleId="CollegamentoInternet">
    <w:name w:val="Collegamento Internet"/>
    <w:basedOn w:val="Carpredefinitoparagrafo"/>
    <w:semiHidden/>
    <w:rsid w:val="00A46EEB"/>
    <w:rPr>
      <w:color w:val="0000FF"/>
      <w:u w:val="single"/>
    </w:rPr>
  </w:style>
  <w:style w:type="character" w:customStyle="1" w:styleId="TitoloCarattere">
    <w:name w:val="Titolo Carattere"/>
    <w:basedOn w:val="Carpredefinitoparagrafo"/>
    <w:link w:val="Titolo"/>
    <w:qFormat/>
    <w:rsid w:val="00A37086"/>
    <w:rPr>
      <w:rFonts w:ascii="Times New Roman" w:hAnsi="Times New Roman"/>
      <w:b/>
    </w:rPr>
  </w:style>
  <w:style w:type="paragraph" w:styleId="Titolo">
    <w:name w:val="Title"/>
    <w:basedOn w:val="Normale"/>
    <w:next w:val="Corpotesto"/>
    <w:link w:val="TitoloCarattere"/>
    <w:qFormat/>
    <w:rsid w:val="00A37086"/>
    <w:pPr>
      <w:jc w:val="center"/>
    </w:pPr>
    <w:rPr>
      <w:rFonts w:ascii="Times New Roman" w:hAnsi="Times New Roman"/>
      <w:b/>
    </w:rPr>
  </w:style>
  <w:style w:type="paragraph" w:styleId="Corpotesto">
    <w:name w:val="Body Text"/>
    <w:basedOn w:val="Normale"/>
    <w:semiHidden/>
    <w:rsid w:val="00D01D2A"/>
    <w:pPr>
      <w:jc w:val="both"/>
    </w:pPr>
    <w:rPr>
      <w:rFonts w:ascii="Arial" w:hAnsi="Arial"/>
      <w:color w:val="000000"/>
      <w:sz w:val="22"/>
    </w:rPr>
  </w:style>
  <w:style w:type="paragraph" w:styleId="Elenco">
    <w:name w:val="List"/>
    <w:basedOn w:val="Corpotesto"/>
    <w:rsid w:val="002C2BE9"/>
    <w:rPr>
      <w:rFonts w:cs="Lucida Sans"/>
    </w:rPr>
  </w:style>
  <w:style w:type="paragraph" w:customStyle="1" w:styleId="Didascalia1">
    <w:name w:val="Didascalia1"/>
    <w:basedOn w:val="Normale"/>
    <w:qFormat/>
    <w:rsid w:val="002C2BE9"/>
    <w:pPr>
      <w:suppressLineNumbers/>
      <w:spacing w:before="120" w:after="120"/>
    </w:pPr>
    <w:rPr>
      <w:rFonts w:cs="Lucida Sans"/>
      <w:i/>
      <w:iCs/>
      <w:sz w:val="24"/>
      <w:szCs w:val="24"/>
    </w:rPr>
  </w:style>
  <w:style w:type="paragraph" w:customStyle="1" w:styleId="Indice">
    <w:name w:val="Indice"/>
    <w:basedOn w:val="Normale"/>
    <w:qFormat/>
    <w:rsid w:val="002C2BE9"/>
    <w:pPr>
      <w:suppressLineNumbers/>
    </w:pPr>
    <w:rPr>
      <w:rFonts w:cs="Lucida Sans"/>
    </w:rPr>
  </w:style>
  <w:style w:type="paragraph" w:styleId="Rientrocorpodeltesto">
    <w:name w:val="Body Text Indent"/>
    <w:basedOn w:val="Normale"/>
    <w:semiHidden/>
    <w:rsid w:val="00D01D2A"/>
    <w:pPr>
      <w:spacing w:line="240" w:lineRule="atLeast"/>
      <w:ind w:left="284" w:hanging="284"/>
      <w:jc w:val="both"/>
    </w:pPr>
    <w:rPr>
      <w:rFonts w:ascii="Arial" w:hAnsi="Arial"/>
      <w:sz w:val="22"/>
    </w:rPr>
  </w:style>
  <w:style w:type="paragraph" w:styleId="Testodelblocco">
    <w:name w:val="Block Text"/>
    <w:basedOn w:val="Normale"/>
    <w:semiHidden/>
    <w:qFormat/>
    <w:rsid w:val="00D01D2A"/>
    <w:pPr>
      <w:ind w:left="284" w:right="850"/>
    </w:pPr>
    <w:rPr>
      <w:rFonts w:ascii="Arial" w:hAnsi="Arial"/>
    </w:rPr>
  </w:style>
  <w:style w:type="paragraph" w:styleId="Rientrocorpodeltesto2">
    <w:name w:val="Body Text Indent 2"/>
    <w:basedOn w:val="Normale"/>
    <w:semiHidden/>
    <w:qFormat/>
    <w:rsid w:val="00D01D2A"/>
    <w:pPr>
      <w:ind w:left="284" w:hanging="284"/>
    </w:pPr>
    <w:rPr>
      <w:rFonts w:ascii="Arial" w:hAnsi="Arial"/>
      <w:sz w:val="22"/>
    </w:rPr>
  </w:style>
  <w:style w:type="paragraph" w:styleId="Didascalia">
    <w:name w:val="caption"/>
    <w:basedOn w:val="Normale"/>
    <w:next w:val="Normale"/>
    <w:qFormat/>
    <w:rsid w:val="00D01D2A"/>
    <w:pPr>
      <w:jc w:val="center"/>
    </w:pPr>
    <w:rPr>
      <w:rFonts w:ascii="Arial" w:hAnsi="Arial"/>
      <w:color w:val="000000"/>
      <w:sz w:val="30"/>
    </w:rPr>
  </w:style>
  <w:style w:type="paragraph" w:styleId="Corpodeltesto2">
    <w:name w:val="Body Text 2"/>
    <w:basedOn w:val="Normale"/>
    <w:semiHidden/>
    <w:qFormat/>
    <w:rsid w:val="00D01D2A"/>
    <w:pPr>
      <w:jc w:val="both"/>
    </w:pPr>
    <w:rPr>
      <w:rFonts w:ascii="Arial" w:hAnsi="Arial"/>
      <w:sz w:val="22"/>
    </w:rPr>
  </w:style>
  <w:style w:type="paragraph" w:styleId="Testofumetto">
    <w:name w:val="Balloon Text"/>
    <w:basedOn w:val="Normale"/>
    <w:semiHidden/>
    <w:qFormat/>
    <w:rsid w:val="00D01D2A"/>
    <w:rPr>
      <w:rFonts w:ascii="Tahoma" w:hAnsi="Tahoma" w:cs="Tahoma"/>
      <w:sz w:val="16"/>
      <w:szCs w:val="16"/>
    </w:rPr>
  </w:style>
  <w:style w:type="paragraph" w:styleId="Rientrocorpodeltesto3">
    <w:name w:val="Body Text Indent 3"/>
    <w:basedOn w:val="Normale"/>
    <w:semiHidden/>
    <w:qFormat/>
    <w:rsid w:val="00D01D2A"/>
    <w:pPr>
      <w:spacing w:after="120"/>
      <w:ind w:left="283"/>
    </w:pPr>
    <w:rPr>
      <w:sz w:val="16"/>
      <w:szCs w:val="16"/>
    </w:rPr>
  </w:style>
  <w:style w:type="paragraph" w:customStyle="1" w:styleId="Corpodeltesto21">
    <w:name w:val="Corpo del testo 21"/>
    <w:basedOn w:val="Normale"/>
    <w:qFormat/>
    <w:rsid w:val="00D01D2A"/>
    <w:pPr>
      <w:jc w:val="both"/>
    </w:pPr>
    <w:rPr>
      <w:rFonts w:ascii="Arial" w:hAnsi="Arial"/>
      <w:b/>
      <w:sz w:val="24"/>
    </w:rPr>
  </w:style>
  <w:style w:type="paragraph" w:customStyle="1" w:styleId="Intestazioneepidipagina">
    <w:name w:val="Intestazione e piè di pagina"/>
    <w:basedOn w:val="Normale"/>
    <w:qFormat/>
    <w:rsid w:val="002C2BE9"/>
  </w:style>
  <w:style w:type="paragraph" w:customStyle="1" w:styleId="Intestazione1">
    <w:name w:val="Intestazione1"/>
    <w:basedOn w:val="Normale"/>
    <w:semiHidden/>
    <w:rsid w:val="00D01D2A"/>
    <w:pPr>
      <w:tabs>
        <w:tab w:val="center" w:pos="4819"/>
        <w:tab w:val="right" w:pos="9638"/>
      </w:tabs>
    </w:pPr>
  </w:style>
  <w:style w:type="paragraph" w:customStyle="1" w:styleId="Pidipagina1">
    <w:name w:val="Piè di pagina1"/>
    <w:basedOn w:val="Normale"/>
    <w:semiHidden/>
    <w:rsid w:val="00D01D2A"/>
    <w:pPr>
      <w:tabs>
        <w:tab w:val="center" w:pos="4819"/>
        <w:tab w:val="right" w:pos="9638"/>
      </w:tabs>
    </w:pPr>
  </w:style>
  <w:style w:type="paragraph" w:styleId="PreformattatoHTML">
    <w:name w:val="HTML Preformatted"/>
    <w:basedOn w:val="Normale"/>
    <w:semiHidden/>
    <w:qFormat/>
    <w:rsid w:val="00D0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foelenco">
    <w:name w:val="List Paragraph"/>
    <w:basedOn w:val="Normale"/>
    <w:uiPriority w:val="34"/>
    <w:qFormat/>
    <w:rsid w:val="00916165"/>
    <w:pPr>
      <w:suppressAutoHyphens/>
      <w:spacing w:after="200" w:line="276" w:lineRule="auto"/>
      <w:ind w:left="720"/>
      <w:textAlignment w:val="baseline"/>
    </w:pPr>
    <w:rPr>
      <w:rFonts w:ascii="Calibri" w:eastAsia="SimSun" w:hAnsi="Calibri" w:cs="F"/>
      <w:kern w:val="2"/>
      <w:sz w:val="22"/>
      <w:szCs w:val="22"/>
      <w:lang w:eastAsia="en-US"/>
    </w:rPr>
  </w:style>
  <w:style w:type="paragraph" w:styleId="Rientronormale">
    <w:name w:val="Normal Indent"/>
    <w:basedOn w:val="Normale"/>
    <w:semiHidden/>
    <w:qFormat/>
    <w:rsid w:val="00D01D2A"/>
    <w:pPr>
      <w:ind w:left="709"/>
    </w:pPr>
  </w:style>
  <w:style w:type="paragraph" w:customStyle="1" w:styleId="Default">
    <w:name w:val="Default"/>
    <w:qFormat/>
    <w:rsid w:val="00467F0C"/>
    <w:rPr>
      <w:rFonts w:ascii="Arial" w:hAnsi="Arial" w:cs="Arial"/>
      <w:color w:val="000000"/>
      <w:sz w:val="24"/>
      <w:szCs w:val="24"/>
    </w:rPr>
  </w:style>
  <w:style w:type="table" w:styleId="Grigliatabella">
    <w:name w:val="Table Grid"/>
    <w:basedOn w:val="Tabellanormale"/>
    <w:uiPriority w:val="59"/>
    <w:rsid w:val="00467F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3AD5C-A301-4CFD-A7FF-5A6B9EB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Ethan Frome</vt:lpstr>
    </vt:vector>
  </TitlesOfParts>
  <Company>Provincia di Pavia</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 Ethan Ethan Ethan Ethan</cp:keywords>
  <dc:description/>
  <cp:lastModifiedBy>Devitofrancesco Marta</cp:lastModifiedBy>
  <cp:revision>3</cp:revision>
  <cp:lastPrinted>2022-06-01T10:05:00Z</cp:lastPrinted>
  <dcterms:created xsi:type="dcterms:W3CDTF">2022-06-01T10:08:00Z</dcterms:created>
  <dcterms:modified xsi:type="dcterms:W3CDTF">2022-06-01T10:09:00Z</dcterms:modified>
  <dc:language>it-IT</dc:language>
</cp:coreProperties>
</file>